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22" w:rsidRPr="00D92EB4" w:rsidRDefault="00CC0F22" w:rsidP="00D92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B4">
        <w:rPr>
          <w:rFonts w:ascii="Times New Roman" w:hAnsi="Times New Roman" w:cs="Times New Roman"/>
          <w:b/>
          <w:sz w:val="28"/>
          <w:szCs w:val="28"/>
        </w:rPr>
        <w:t>Klasa 2</w:t>
      </w:r>
    </w:p>
    <w:p w:rsidR="00EE192C" w:rsidRPr="008502A9" w:rsidRDefault="00CC0F22" w:rsidP="008502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EB4">
        <w:rPr>
          <w:rFonts w:ascii="Times New Roman" w:hAnsi="Times New Roman" w:cs="Times New Roman"/>
          <w:b/>
          <w:sz w:val="20"/>
          <w:szCs w:val="20"/>
        </w:rPr>
        <w:t xml:space="preserve">Temat </w:t>
      </w:r>
      <w:r w:rsidR="00D92EB4">
        <w:rPr>
          <w:rFonts w:ascii="Times New Roman" w:hAnsi="Times New Roman" w:cs="Times New Roman"/>
          <w:b/>
          <w:sz w:val="20"/>
          <w:szCs w:val="20"/>
        </w:rPr>
        <w:t>(</w:t>
      </w:r>
      <w:r w:rsidRPr="00D92EB4">
        <w:rPr>
          <w:rFonts w:ascii="Times New Roman" w:hAnsi="Times New Roman" w:cs="Times New Roman"/>
          <w:b/>
          <w:sz w:val="20"/>
          <w:szCs w:val="20"/>
        </w:rPr>
        <w:t>40</w:t>
      </w:r>
      <w:r w:rsidR="00D92EB4">
        <w:rPr>
          <w:rFonts w:ascii="Times New Roman" w:hAnsi="Times New Roman" w:cs="Times New Roman"/>
          <w:b/>
          <w:sz w:val="20"/>
          <w:szCs w:val="20"/>
        </w:rPr>
        <w:t>)</w:t>
      </w:r>
      <w:r w:rsidRPr="00D92E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EB4" w:rsidRPr="008502A9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8502A9">
        <w:rPr>
          <w:rFonts w:ascii="Times New Roman" w:hAnsi="Times New Roman" w:cs="Times New Roman"/>
          <w:b/>
          <w:i/>
          <w:sz w:val="28"/>
          <w:szCs w:val="28"/>
        </w:rPr>
        <w:t>ziękujemy za zmartwychwstanie</w:t>
      </w:r>
      <w:r w:rsidR="00D92EB4" w:rsidRPr="008502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2EB4" w:rsidRPr="00D92EB4" w:rsidRDefault="008502A9" w:rsidP="005C67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02A9">
        <w:rPr>
          <w:rFonts w:ascii="Times New Roman" w:hAnsi="Times New Roman" w:cs="Times New Roman"/>
        </w:rPr>
        <w:t>Religijn</w:t>
      </w:r>
      <w:r w:rsidR="00D92EB4" w:rsidRPr="008502A9">
        <w:rPr>
          <w:rFonts w:ascii="Times New Roman" w:hAnsi="Times New Roman" w:cs="Times New Roman"/>
        </w:rPr>
        <w:t>y wymiar Wielkanocy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2EB4" w:rsidRPr="008502A9" w:rsidRDefault="00D92EB4" w:rsidP="004225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>postawa radości i wdzięczności z obecność zmartwychwstałego Jezusa wśród nas</w:t>
      </w:r>
    </w:p>
    <w:p w:rsidR="00D92EB4" w:rsidRPr="008502A9" w:rsidRDefault="00D92EB4" w:rsidP="004225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 xml:space="preserve">Eucharystia ofiarą i znakiem Zmartwychwstałego Jezusa; </w:t>
      </w:r>
    </w:p>
    <w:p w:rsidR="00D92EB4" w:rsidRPr="008502A9" w:rsidRDefault="00D92EB4" w:rsidP="004225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 xml:space="preserve">okres wielkanocny i jak go świętujemy; </w:t>
      </w:r>
    </w:p>
    <w:p w:rsidR="00EE192C" w:rsidRPr="008502A9" w:rsidRDefault="00D92EB4" w:rsidP="00520E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>związek niedzieli z Wielkanocą</w:t>
      </w:r>
    </w:p>
    <w:p w:rsidR="00D92EB4" w:rsidRPr="00856C4C" w:rsidRDefault="008502A9" w:rsidP="00CC0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38358952"/>
      <w:r w:rsidRPr="00856C4C">
        <w:rPr>
          <w:rFonts w:ascii="Times New Roman" w:hAnsi="Times New Roman" w:cs="Times New Roman"/>
          <w:b/>
          <w:sz w:val="20"/>
          <w:szCs w:val="20"/>
        </w:rPr>
        <w:t>podręcznik 3</w:t>
      </w:r>
      <w:r w:rsidR="00074FD8" w:rsidRPr="00856C4C">
        <w:rPr>
          <w:rFonts w:ascii="Times New Roman" w:hAnsi="Times New Roman" w:cs="Times New Roman"/>
          <w:b/>
          <w:sz w:val="20"/>
          <w:szCs w:val="20"/>
        </w:rPr>
        <w:t>8</w:t>
      </w:r>
      <w:r w:rsidRPr="00856C4C">
        <w:rPr>
          <w:rFonts w:ascii="Times New Roman" w:hAnsi="Times New Roman" w:cs="Times New Roman"/>
          <w:b/>
          <w:sz w:val="20"/>
          <w:szCs w:val="20"/>
        </w:rPr>
        <w:t>-</w:t>
      </w:r>
      <w:r w:rsidR="00074FD8" w:rsidRPr="00856C4C">
        <w:rPr>
          <w:rFonts w:ascii="Times New Roman" w:hAnsi="Times New Roman" w:cs="Times New Roman"/>
          <w:b/>
          <w:sz w:val="20"/>
          <w:szCs w:val="20"/>
        </w:rPr>
        <w:t>39</w:t>
      </w:r>
    </w:p>
    <w:bookmarkEnd w:id="0"/>
    <w:p w:rsidR="00D92EB4" w:rsidRPr="00D92EB4" w:rsidRDefault="00D92EB4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C4C" w:rsidRDefault="0088722A" w:rsidP="0099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15">
        <w:rPr>
          <w:rFonts w:ascii="Times New Roman" w:hAnsi="Times New Roman" w:cs="Times New Roman"/>
          <w:sz w:val="24"/>
          <w:szCs w:val="24"/>
        </w:rPr>
        <w:t xml:space="preserve">1. </w:t>
      </w:r>
      <w:r w:rsidR="00081115" w:rsidRPr="00081115">
        <w:rPr>
          <w:rFonts w:ascii="Times New Roman" w:hAnsi="Times New Roman" w:cs="Times New Roman"/>
          <w:b/>
          <w:sz w:val="24"/>
          <w:szCs w:val="24"/>
        </w:rPr>
        <w:t>P</w:t>
      </w:r>
      <w:r w:rsidR="00D25188" w:rsidRPr="00081115">
        <w:rPr>
          <w:rFonts w:ascii="Times New Roman" w:hAnsi="Times New Roman" w:cs="Times New Roman"/>
          <w:b/>
          <w:sz w:val="24"/>
          <w:szCs w:val="24"/>
        </w:rPr>
        <w:t>iosenka</w:t>
      </w:r>
      <w:r w:rsidR="00D25188" w:rsidRPr="00081115">
        <w:rPr>
          <w:rFonts w:ascii="Times New Roman" w:hAnsi="Times New Roman" w:cs="Times New Roman"/>
          <w:sz w:val="24"/>
          <w:szCs w:val="24"/>
        </w:rPr>
        <w:t xml:space="preserve"> </w:t>
      </w:r>
      <w:r w:rsidR="00D25188" w:rsidRPr="00081115">
        <w:rPr>
          <w:rFonts w:ascii="Times New Roman" w:hAnsi="Times New Roman" w:cs="Times New Roman"/>
          <w:i/>
          <w:sz w:val="24"/>
          <w:szCs w:val="24"/>
        </w:rPr>
        <w:t>Bóg nie umarł</w:t>
      </w:r>
      <w:r w:rsidR="00D25188" w:rsidRPr="0008111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25188" w:rsidRPr="000811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https://www.youtube.com/watch?v=Y9KSEdBizTY</w:t>
        </w:r>
      </w:hyperlink>
    </w:p>
    <w:p w:rsidR="00081115" w:rsidRDefault="00081115" w:rsidP="00990C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0EF8" w:rsidRPr="00897D10" w:rsidRDefault="00520EF8" w:rsidP="00990C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AEB" w:rsidRPr="00081115" w:rsidRDefault="0088722A" w:rsidP="0088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15">
        <w:rPr>
          <w:rFonts w:ascii="Times New Roman" w:hAnsi="Times New Roman" w:cs="Times New Roman"/>
          <w:sz w:val="24"/>
          <w:szCs w:val="24"/>
        </w:rPr>
        <w:t xml:space="preserve">2. </w:t>
      </w:r>
      <w:r w:rsidR="00081115" w:rsidRPr="00081115">
        <w:rPr>
          <w:rFonts w:ascii="Times New Roman" w:hAnsi="Times New Roman" w:cs="Times New Roman"/>
          <w:b/>
          <w:sz w:val="24"/>
          <w:szCs w:val="24"/>
        </w:rPr>
        <w:t>Zapoznaj się z t</w:t>
      </w:r>
      <w:r w:rsidRPr="00081115">
        <w:rPr>
          <w:rFonts w:ascii="Times New Roman" w:hAnsi="Times New Roman" w:cs="Times New Roman"/>
          <w:b/>
          <w:sz w:val="24"/>
          <w:szCs w:val="24"/>
        </w:rPr>
        <w:t>ekst</w:t>
      </w:r>
      <w:r w:rsidR="00081115" w:rsidRPr="00081115">
        <w:rPr>
          <w:rFonts w:ascii="Times New Roman" w:hAnsi="Times New Roman" w:cs="Times New Roman"/>
          <w:b/>
          <w:sz w:val="24"/>
          <w:szCs w:val="24"/>
        </w:rPr>
        <w:t>ami</w:t>
      </w:r>
      <w:r w:rsidR="00F372C8" w:rsidRPr="00081115">
        <w:rPr>
          <w:rFonts w:ascii="Times New Roman" w:hAnsi="Times New Roman" w:cs="Times New Roman"/>
          <w:b/>
          <w:sz w:val="24"/>
          <w:szCs w:val="24"/>
        </w:rPr>
        <w:t xml:space="preserve"> biblijn</w:t>
      </w:r>
      <w:r w:rsidR="00081115" w:rsidRPr="00081115">
        <w:rPr>
          <w:rFonts w:ascii="Times New Roman" w:hAnsi="Times New Roman" w:cs="Times New Roman"/>
          <w:b/>
          <w:sz w:val="24"/>
          <w:szCs w:val="24"/>
        </w:rPr>
        <w:t>ymi</w:t>
      </w:r>
      <w:r w:rsidR="00F372C8" w:rsidRPr="00081115">
        <w:rPr>
          <w:rFonts w:ascii="Times New Roman" w:hAnsi="Times New Roman" w:cs="Times New Roman"/>
          <w:sz w:val="24"/>
          <w:szCs w:val="24"/>
        </w:rPr>
        <w:t xml:space="preserve"> – wszystkie teksty możesz wysłuchać</w:t>
      </w:r>
      <w:r w:rsidRPr="0008111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74666" w:rsidRPr="00081115">
          <w:rPr>
            <w:rStyle w:val="Hipercze"/>
            <w:rFonts w:ascii="Times New Roman" w:hAnsi="Times New Roman" w:cs="Times New Roman"/>
            <w:sz w:val="24"/>
            <w:szCs w:val="24"/>
          </w:rPr>
          <w:t>http://www.biblijni.pl/</w:t>
        </w:r>
      </w:hyperlink>
    </w:p>
    <w:p w:rsidR="00081115" w:rsidRPr="00081115" w:rsidRDefault="00081115" w:rsidP="00F37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11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81115">
        <w:rPr>
          <w:rFonts w:ascii="Times New Roman" w:hAnsi="Times New Roman" w:cs="Times New Roman"/>
          <w:b/>
          <w:sz w:val="24"/>
          <w:szCs w:val="24"/>
          <w:highlight w:val="yellow"/>
        </w:rPr>
        <w:t>podkreśl odpowiedzi</w:t>
      </w:r>
    </w:p>
    <w:p w:rsidR="00F372C8" w:rsidRPr="00F372C8" w:rsidRDefault="00F372C8" w:rsidP="00F372C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372C8">
        <w:rPr>
          <w:rFonts w:ascii="Times New Roman" w:hAnsi="Times New Roman" w:cs="Times New Roman"/>
          <w:b/>
        </w:rPr>
        <w:t>Mk</w:t>
      </w:r>
      <w:proofErr w:type="spellEnd"/>
      <w:r w:rsidRPr="00F372C8">
        <w:rPr>
          <w:rFonts w:ascii="Times New Roman" w:hAnsi="Times New Roman" w:cs="Times New Roman"/>
          <w:b/>
        </w:rPr>
        <w:t xml:space="preserve"> 16, 1–7. </w:t>
      </w:r>
      <w:r w:rsidR="00081115">
        <w:rPr>
          <w:rFonts w:ascii="Times New Roman" w:hAnsi="Times New Roman" w:cs="Times New Roman"/>
          <w:b/>
        </w:rPr>
        <w:t>– Co odkryły kobiety? Dlaczego grób był pusty?</w:t>
      </w:r>
    </w:p>
    <w:p w:rsidR="00F372C8" w:rsidRPr="00174666" w:rsidRDefault="00F372C8" w:rsidP="00F3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vertAlign w:val="superscript"/>
          <w:lang w:eastAsia="pl-PL"/>
        </w:rPr>
        <w:t>1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Gdy minął szabat, Maria Magdalena, Maria, matka Jakuba, i Salome nakupiły wonności, żeby pójść namaścić Jezusa. </w:t>
      </w: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vertAlign w:val="superscript"/>
          <w:lang w:eastAsia="pl-PL"/>
        </w:rPr>
        <w:t>2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 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Wczesnym rankiem w pierwszy dzień tygodnia przyszły do grobu, gdy słońce wzeszło. </w:t>
      </w: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vertAlign w:val="superscript"/>
          <w:lang w:eastAsia="pl-PL"/>
        </w:rPr>
        <w:t>3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 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 mówiły między sobą: «Kto nam odsunie kamień z wejścia do grobu?» </w:t>
      </w: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vertAlign w:val="superscript"/>
          <w:lang w:eastAsia="pl-PL"/>
        </w:rPr>
        <w:t>4 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Gdy jednak spojrzały, zauważyły, że kamień został już odsunięty, a był bardzo duży.</w:t>
      </w: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lang w:eastAsia="pl-PL"/>
        </w:rPr>
        <w:t> </w:t>
      </w: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vertAlign w:val="superscript"/>
          <w:lang w:eastAsia="pl-PL"/>
        </w:rPr>
        <w:t>5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 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Weszły więc do grobu i ujrzały młodzieńca, siedzącego po prawej stronie, ubranego w białą szatę; i bardzo się przestraszyły. </w:t>
      </w: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vertAlign w:val="superscript"/>
          <w:lang w:eastAsia="pl-PL"/>
        </w:rPr>
        <w:t>6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Lecz on rzekł do nich: «Nie bójcie się! Szukacie Jezusa z Nazaretu, ukrzyżowanego; powstał, nie ma Go tu. Oto miejsce, gdzie Go złożyli. </w:t>
      </w:r>
      <w:r w:rsidRPr="007C2542">
        <w:rPr>
          <w:rFonts w:ascii="Times New Roman" w:eastAsia="Times New Roman" w:hAnsi="Times New Roman" w:cs="Times New Roman"/>
          <w:b/>
          <w:bCs/>
          <w:i/>
          <w:color w:val="FF6600"/>
          <w:sz w:val="24"/>
          <w:szCs w:val="24"/>
          <w:vertAlign w:val="superscript"/>
          <w:lang w:eastAsia="pl-PL"/>
        </w:rPr>
        <w:t>7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A idźcie, powiedzcie Jego uczniom i Piotrowi: Podąża przed wami do Galilei, tam Go ujrzycie, jak wam powiedział».</w:t>
      </w:r>
    </w:p>
    <w:p w:rsidR="007C2542" w:rsidRPr="00897D10" w:rsidRDefault="007C2542" w:rsidP="008872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5AEB" w:rsidRPr="00F372C8" w:rsidRDefault="0088722A" w:rsidP="0088722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372C8">
        <w:rPr>
          <w:rFonts w:ascii="Times New Roman" w:hAnsi="Times New Roman" w:cs="Times New Roman"/>
          <w:b/>
        </w:rPr>
        <w:t>Łk</w:t>
      </w:r>
      <w:proofErr w:type="spellEnd"/>
      <w:r w:rsidRPr="00F372C8">
        <w:rPr>
          <w:rFonts w:ascii="Times New Roman" w:hAnsi="Times New Roman" w:cs="Times New Roman"/>
          <w:b/>
        </w:rPr>
        <w:t xml:space="preserve"> 24, 33–36; </w:t>
      </w:r>
      <w:r w:rsidR="00081115">
        <w:rPr>
          <w:rFonts w:ascii="Times New Roman" w:hAnsi="Times New Roman" w:cs="Times New Roman"/>
          <w:b/>
        </w:rPr>
        <w:t>|Jaką wiadomość usłyszało jedenastu Apostołów? Po czym Go rozpoznano?</w:t>
      </w:r>
    </w:p>
    <w:p w:rsidR="00174666" w:rsidRPr="007C2542" w:rsidRDefault="00174666" w:rsidP="008872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46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33</w:t>
      </w:r>
      <w:r w:rsidRPr="001746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W tej samej godzinie wybrali się i wrócili do Jerozolimy. Tam zastali zebranych Jedenastu i innych z nimi, </w:t>
      </w:r>
      <w:bookmarkStart w:id="1" w:name="W34"/>
      <w:bookmarkEnd w:id="1"/>
      <w:r w:rsidRPr="001746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34</w:t>
      </w:r>
      <w:r w:rsidRPr="001746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którzy im oznajmili: «Pan rzeczywiście zmartwychwstał i ukazał się Szymonowi». </w:t>
      </w:r>
      <w:bookmarkStart w:id="2" w:name="W35"/>
      <w:bookmarkEnd w:id="2"/>
      <w:r w:rsidRPr="001746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35</w:t>
      </w:r>
      <w:r w:rsidRPr="001746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  <w:r w:rsidRPr="001746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Oni również opowiadali, co ich spotkało w drodze, i jak Go poznali przy łamaniu chleba.</w:t>
      </w:r>
      <w:r w:rsidRPr="007C25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bookmarkStart w:id="3" w:name="W36"/>
      <w:bookmarkEnd w:id="3"/>
      <w:r w:rsidRPr="007C2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36</w:t>
      </w:r>
      <w:r w:rsidRPr="007C2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  <w:r w:rsidRPr="007C254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A gdy rozmawiali o tym, On sam stanął pośród nich i rzekł do nich: «Pokój wam!»</w:t>
      </w:r>
    </w:p>
    <w:p w:rsidR="007C2542" w:rsidRPr="00897D10" w:rsidRDefault="007C2542" w:rsidP="008872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5AEB" w:rsidRPr="00F372C8" w:rsidRDefault="0088722A" w:rsidP="0088722A">
      <w:pPr>
        <w:spacing w:after="0" w:line="240" w:lineRule="auto"/>
        <w:rPr>
          <w:rFonts w:ascii="Times New Roman" w:hAnsi="Times New Roman" w:cs="Times New Roman"/>
          <w:b/>
        </w:rPr>
      </w:pPr>
      <w:r w:rsidRPr="00F372C8">
        <w:rPr>
          <w:rFonts w:ascii="Times New Roman" w:hAnsi="Times New Roman" w:cs="Times New Roman"/>
          <w:b/>
        </w:rPr>
        <w:t xml:space="preserve">J 21, 12–14; </w:t>
      </w:r>
      <w:r w:rsidR="00081115">
        <w:rPr>
          <w:rFonts w:ascii="Times New Roman" w:hAnsi="Times New Roman" w:cs="Times New Roman"/>
          <w:b/>
        </w:rPr>
        <w:t>Do czego Jezus zaprosił uczniów?</w:t>
      </w:r>
    </w:p>
    <w:p w:rsidR="00174666" w:rsidRPr="007C2542" w:rsidRDefault="00174666" w:rsidP="008872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2542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z w:val="24"/>
          <w:szCs w:val="24"/>
          <w:shd w:val="clear" w:color="auto" w:fill="FFFFFF"/>
          <w:vertAlign w:val="superscript"/>
        </w:rPr>
        <w:t>12</w:t>
      </w:r>
      <w:r w:rsidRPr="007C25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7C25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Rzekł do nich Jezus: «Chodźcie, posilcie się!» Żaden z uczniów nie odważył się zadać Mu pytania: «Kto Ty jesteś?», bo wiedzieli, że to jest Pan. </w:t>
      </w:r>
      <w:r w:rsidRPr="007C2542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z w:val="24"/>
          <w:szCs w:val="24"/>
          <w:shd w:val="clear" w:color="auto" w:fill="FFFFFF"/>
          <w:vertAlign w:val="superscript"/>
        </w:rPr>
        <w:t>13</w:t>
      </w:r>
      <w:r w:rsidRPr="007C25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A Jezus przyszedł, wziął chleb i podał im – podobnie i rybę. </w:t>
      </w:r>
      <w:r w:rsidRPr="007C2542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z w:val="24"/>
          <w:szCs w:val="24"/>
          <w:shd w:val="clear" w:color="auto" w:fill="FFFFFF"/>
          <w:vertAlign w:val="superscript"/>
        </w:rPr>
        <w:t>14</w:t>
      </w:r>
      <w:r w:rsidRPr="007C25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To już trzeci raz Jezus ukazał się uczniom od chwili, gdy zmartwychwstał.</w:t>
      </w:r>
    </w:p>
    <w:p w:rsidR="00945AEB" w:rsidRDefault="00945AEB" w:rsidP="008872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0EF8" w:rsidRPr="00897D10" w:rsidRDefault="00520EF8" w:rsidP="008872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D10" w:rsidRPr="00897D10" w:rsidRDefault="0088722A" w:rsidP="00897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115">
        <w:rPr>
          <w:rFonts w:ascii="Times New Roman" w:hAnsi="Times New Roman" w:cs="Times New Roman"/>
          <w:sz w:val="24"/>
          <w:szCs w:val="24"/>
        </w:rPr>
        <w:t xml:space="preserve">3. </w:t>
      </w:r>
      <w:r w:rsidR="00945AEB" w:rsidRPr="00897D10">
        <w:rPr>
          <w:rFonts w:ascii="Times New Roman" w:hAnsi="Times New Roman" w:cs="Times New Roman"/>
          <w:sz w:val="20"/>
          <w:szCs w:val="20"/>
        </w:rPr>
        <w:t xml:space="preserve">W trakcie słuchania </w:t>
      </w:r>
      <w:r w:rsidR="00897D10">
        <w:rPr>
          <w:rFonts w:ascii="Times New Roman" w:hAnsi="Times New Roman" w:cs="Times New Roman"/>
          <w:b/>
          <w:sz w:val="20"/>
          <w:szCs w:val="20"/>
        </w:rPr>
        <w:t>p</w:t>
      </w:r>
      <w:r w:rsidR="00897D10" w:rsidRPr="00897D10">
        <w:rPr>
          <w:rFonts w:ascii="Times New Roman" w:hAnsi="Times New Roman" w:cs="Times New Roman"/>
          <w:b/>
          <w:sz w:val="20"/>
          <w:szCs w:val="20"/>
        </w:rPr>
        <w:t>ieśni wielkanocnych</w:t>
      </w:r>
      <w:r w:rsidR="00897D10" w:rsidRPr="00897D10">
        <w:rPr>
          <w:rFonts w:ascii="Times New Roman" w:hAnsi="Times New Roman" w:cs="Times New Roman"/>
          <w:sz w:val="20"/>
          <w:szCs w:val="20"/>
        </w:rPr>
        <w:t xml:space="preserve">, np. </w:t>
      </w:r>
      <w:r w:rsidR="00897D10" w:rsidRPr="00897D10">
        <w:rPr>
          <w:rFonts w:ascii="Times New Roman" w:hAnsi="Times New Roman" w:cs="Times New Roman"/>
          <w:i/>
          <w:sz w:val="20"/>
          <w:szCs w:val="20"/>
        </w:rPr>
        <w:t>Zwycięzca śmierci</w:t>
      </w:r>
      <w:r w:rsidR="00897D10" w:rsidRPr="00897D1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897D10" w:rsidRPr="00897D10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https://www.youtube.com/watch?v=BMQyfknl4iU</w:t>
        </w:r>
      </w:hyperlink>
    </w:p>
    <w:p w:rsidR="00897D10" w:rsidRPr="00B7200A" w:rsidRDefault="00897D10" w:rsidP="00897D1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lang w:eastAsia="pl-PL"/>
        </w:rPr>
      </w:pPr>
      <w:r w:rsidRPr="00B7200A">
        <w:rPr>
          <w:rFonts w:ascii="Times New Roman" w:eastAsia="Times New Roman" w:hAnsi="Times New Roman" w:cs="Times New Roman"/>
          <w:i/>
          <w:kern w:val="36"/>
          <w:lang w:eastAsia="pl-PL"/>
        </w:rPr>
        <w:t>Zmartwychwstał Pan</w:t>
      </w:r>
    </w:p>
    <w:p w:rsidR="00897D10" w:rsidRDefault="00897D10" w:rsidP="00897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D1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897D10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https://www.youtube.com/watch?v=86esuoIivFY&amp;list=PLjw7UDLW291g8MW-ENwqQuarm0RdzYYwu&amp;index=12</w:t>
        </w:r>
      </w:hyperlink>
    </w:p>
    <w:p w:rsidR="00897D10" w:rsidRPr="00897D10" w:rsidRDefault="00945AEB" w:rsidP="0088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115">
        <w:rPr>
          <w:rFonts w:ascii="Times New Roman" w:hAnsi="Times New Roman" w:cs="Times New Roman"/>
          <w:sz w:val="24"/>
          <w:szCs w:val="24"/>
        </w:rPr>
        <w:t>– wykonaj proporzec dla zmartwychwstałego Jezusa (przygotuj patyczek, plastelinę i wyciętą np. z czerwonego papieru, materiału chorągiewkę. Z plasteliny możesz wykonać figurkę zmartwychwstałego Pana, lub wykorzystać papierową wersję</w:t>
      </w:r>
      <w:r w:rsidR="00081115">
        <w:rPr>
          <w:rFonts w:ascii="Times New Roman" w:hAnsi="Times New Roman" w:cs="Times New Roman"/>
          <w:sz w:val="24"/>
          <w:szCs w:val="24"/>
        </w:rPr>
        <w:t xml:space="preserve"> – wytnij i pokoloruj wzór, albo narysuj </w:t>
      </w:r>
      <w:r w:rsidR="00081115" w:rsidRPr="00897D10">
        <w:rPr>
          <w:rFonts w:ascii="Times New Roman" w:hAnsi="Times New Roman" w:cs="Times New Roman"/>
          <w:sz w:val="24"/>
          <w:szCs w:val="24"/>
        </w:rPr>
        <w:t>samodzielnie</w:t>
      </w:r>
      <w:r w:rsidRPr="00897D10">
        <w:rPr>
          <w:rFonts w:ascii="Times New Roman" w:hAnsi="Times New Roman" w:cs="Times New Roman"/>
          <w:sz w:val="24"/>
          <w:szCs w:val="24"/>
        </w:rPr>
        <w:t xml:space="preserve">) </w:t>
      </w:r>
      <w:r w:rsidR="00081115" w:rsidRPr="00897D10">
        <w:rPr>
          <w:rFonts w:ascii="Times New Roman" w:hAnsi="Times New Roman" w:cs="Times New Roman"/>
          <w:sz w:val="24"/>
          <w:szCs w:val="24"/>
        </w:rPr>
        <w:t>Wykonan</w:t>
      </w:r>
      <w:r w:rsidR="00897D10" w:rsidRPr="00897D10">
        <w:rPr>
          <w:rFonts w:ascii="Times New Roman" w:hAnsi="Times New Roman" w:cs="Times New Roman"/>
          <w:sz w:val="24"/>
          <w:szCs w:val="24"/>
        </w:rPr>
        <w:t xml:space="preserve">a praca może być dekoracją Twojego domu </w:t>
      </w:r>
    </w:p>
    <w:p w:rsidR="00945AEB" w:rsidRPr="00520EF8" w:rsidRDefault="00897D10" w:rsidP="00887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20EF8">
        <w:rPr>
          <w:rFonts w:ascii="Segoe UI Emoji" w:eastAsia="Segoe UI Emoji" w:hAnsi="Segoe UI Emoji" w:cs="Segoe UI Emoji"/>
          <w:highlight w:val="yellow"/>
        </w:rPr>
        <w:t xml:space="preserve">😊 </w:t>
      </w:r>
      <w:r w:rsidRPr="00520EF8">
        <w:rPr>
          <w:rFonts w:ascii="Times New Roman" w:hAnsi="Times New Roman" w:cs="Times New Roman"/>
          <w:highlight w:val="yellow"/>
        </w:rPr>
        <w:t xml:space="preserve"> nie zapomnij wysłać zdjęcia swojej pracy!!!</w:t>
      </w:r>
      <w:r w:rsidR="0029682B">
        <w:rPr>
          <w:rFonts w:ascii="Times New Roman" w:hAnsi="Times New Roman" w:cs="Times New Roman"/>
          <w:highlight w:val="yellow"/>
        </w:rPr>
        <w:t>- najpóźniej do 30 kwietnia</w:t>
      </w:r>
    </w:p>
    <w:p w:rsidR="00897D10" w:rsidRPr="00897D10" w:rsidRDefault="00897D10" w:rsidP="00897D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highlight w:val="green"/>
        </w:rPr>
      </w:pPr>
    </w:p>
    <w:p w:rsidR="00897D10" w:rsidRDefault="00897D10" w:rsidP="0089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115">
        <w:rPr>
          <w:rFonts w:ascii="Times New Roman" w:hAnsi="Times New Roman" w:cs="Times New Roman"/>
          <w:b/>
          <w:i/>
          <w:sz w:val="24"/>
          <w:szCs w:val="24"/>
          <w:highlight w:val="green"/>
        </w:rPr>
        <w:t xml:space="preserve">ZAPAMIĘTAJ !!! </w:t>
      </w:r>
      <w:r w:rsidRPr="00081115">
        <w:rPr>
          <w:rFonts w:ascii="Times New Roman" w:hAnsi="Times New Roman" w:cs="Times New Roman"/>
          <w:b/>
          <w:sz w:val="24"/>
          <w:szCs w:val="24"/>
          <w:highlight w:val="green"/>
        </w:rPr>
        <w:t>okres wielkanocny trwa 50 dni</w:t>
      </w:r>
    </w:p>
    <w:p w:rsidR="00897D10" w:rsidRDefault="00897D10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7D10" w:rsidRDefault="0088722A" w:rsidP="0088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10">
        <w:rPr>
          <w:rFonts w:ascii="Times New Roman" w:hAnsi="Times New Roman" w:cs="Times New Roman"/>
          <w:sz w:val="24"/>
          <w:szCs w:val="24"/>
        </w:rPr>
        <w:t xml:space="preserve">4. </w:t>
      </w:r>
      <w:r w:rsidR="005C6786" w:rsidRPr="00897D10">
        <w:rPr>
          <w:rFonts w:ascii="Times New Roman" w:hAnsi="Times New Roman" w:cs="Times New Roman"/>
          <w:sz w:val="24"/>
          <w:szCs w:val="24"/>
        </w:rPr>
        <w:t>C</w:t>
      </w:r>
      <w:r w:rsidRPr="00897D10">
        <w:rPr>
          <w:rFonts w:ascii="Times New Roman" w:hAnsi="Times New Roman" w:cs="Times New Roman"/>
          <w:sz w:val="24"/>
          <w:szCs w:val="24"/>
        </w:rPr>
        <w:t xml:space="preserve">iało Pana Jezusa, tak jak ciało każdego człowieka, zostało złożone w grobie. Jezus jako pierwszy pokonał śmierć, wyszedł z grobu, uczynił to własną mocą, bo jest Bogiem. Przez swoje zmartwychwstanie pokazał nam, że my też zmartwychwstaniemy po śmierci. </w:t>
      </w:r>
    </w:p>
    <w:p w:rsidR="005C6786" w:rsidRPr="00897D10" w:rsidRDefault="0088722A" w:rsidP="0089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97D10">
        <w:rPr>
          <w:rFonts w:ascii="Times New Roman" w:hAnsi="Times New Roman" w:cs="Times New Roman"/>
          <w:b/>
          <w:sz w:val="24"/>
          <w:szCs w:val="24"/>
          <w:highlight w:val="green"/>
        </w:rPr>
        <w:t>Każda niedziela jest pamiątką zmartwychwstania Jezusa.</w:t>
      </w:r>
    </w:p>
    <w:p w:rsidR="00897D10" w:rsidRPr="00520EF8" w:rsidRDefault="0088722A" w:rsidP="0089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520EF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Jezus żyje, jest obecny wśród nas, szczególnie w każdej Mszy Świętej, </w:t>
      </w:r>
    </w:p>
    <w:p w:rsidR="0088722A" w:rsidRPr="00897D10" w:rsidRDefault="0088722A" w:rsidP="00897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EF8">
        <w:rPr>
          <w:rFonts w:ascii="Times New Roman" w:hAnsi="Times New Roman" w:cs="Times New Roman"/>
          <w:b/>
          <w:sz w:val="24"/>
          <w:szCs w:val="24"/>
          <w:highlight w:val="green"/>
        </w:rPr>
        <w:t>pod postaciami chleba i wina</w:t>
      </w:r>
      <w:r w:rsidRPr="00897D10">
        <w:rPr>
          <w:rFonts w:ascii="Times New Roman" w:hAnsi="Times New Roman" w:cs="Times New Roman"/>
          <w:b/>
          <w:sz w:val="24"/>
          <w:szCs w:val="24"/>
        </w:rPr>
        <w:t>.</w:t>
      </w:r>
    </w:p>
    <w:p w:rsidR="00752932" w:rsidRPr="00897D10" w:rsidRDefault="00752932" w:rsidP="0088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932" w:rsidRDefault="00752932" w:rsidP="0089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1B02933" wp14:editId="52810007">
            <wp:extent cx="2145659" cy="1311855"/>
            <wp:effectExtent l="0" t="0" r="0" b="0"/>
            <wp:docPr id="4" name="Obraz 4" descr="Chleb i wino do sprawowania Eucharystii - liturgia.wia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eb i wino do sprawowania Eucharystii - liturgia.wiar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88" cy="13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786">
        <w:rPr>
          <w:noProof/>
        </w:rPr>
        <w:drawing>
          <wp:inline distT="0" distB="0" distL="0" distR="0" wp14:anchorId="73FEB150" wp14:editId="24611A4D">
            <wp:extent cx="2179674" cy="1330172"/>
            <wp:effectExtent l="0" t="0" r="0" b="0"/>
            <wp:docPr id="1" name="Obraz 1" descr="Albowiem, ilekroć ten chleb jecie, a z kielicha tego pije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owiem, ilekroć ten chleb jecie, a z kielicha tego pijeci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81" cy="135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32" w:rsidRDefault="00752932" w:rsidP="0089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2932" w:rsidRDefault="00752932" w:rsidP="0089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D32655" wp14:editId="0F6138F2">
            <wp:extent cx="2641482" cy="1794992"/>
            <wp:effectExtent l="0" t="0" r="0" b="0"/>
            <wp:docPr id="7" name="Obraz 7" descr="Msze Święte podczas Wielkiego Postu – Parafia Św. Stanisł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ze Święte podczas Wielkiego Postu – Parafia Św. Stanisław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92" cy="181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87B25" wp14:editId="12F9145C">
            <wp:extent cx="2647507" cy="1793619"/>
            <wp:effectExtent l="0" t="0" r="0" b="0"/>
            <wp:docPr id="8" name="Obraz 8" descr="Corpo do Cristo: corpo humano - Irmãs Salvatori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po do Cristo: corpo humano - Irmãs Salvatorian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6" cy="182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EB" w:rsidRDefault="00945AEB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AEB" w:rsidRPr="00897D10" w:rsidRDefault="0088722A" w:rsidP="0088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10">
        <w:rPr>
          <w:rFonts w:ascii="Times New Roman" w:hAnsi="Times New Roman" w:cs="Times New Roman"/>
          <w:sz w:val="24"/>
          <w:szCs w:val="24"/>
        </w:rPr>
        <w:t>5.</w:t>
      </w:r>
      <w:r w:rsidR="005C6786" w:rsidRPr="00897D10">
        <w:rPr>
          <w:rFonts w:ascii="Times New Roman" w:hAnsi="Times New Roman" w:cs="Times New Roman"/>
          <w:sz w:val="24"/>
          <w:szCs w:val="24"/>
        </w:rPr>
        <w:t>P</w:t>
      </w:r>
      <w:r w:rsidRPr="00897D10">
        <w:rPr>
          <w:rFonts w:ascii="Times New Roman" w:hAnsi="Times New Roman" w:cs="Times New Roman"/>
          <w:sz w:val="24"/>
          <w:szCs w:val="24"/>
        </w:rPr>
        <w:t>odręcznik, s.</w:t>
      </w:r>
      <w:r w:rsidR="005C6786" w:rsidRPr="00897D10">
        <w:rPr>
          <w:rFonts w:ascii="Times New Roman" w:hAnsi="Times New Roman" w:cs="Times New Roman"/>
          <w:sz w:val="24"/>
          <w:szCs w:val="24"/>
        </w:rPr>
        <w:t xml:space="preserve"> 38 - 39</w:t>
      </w:r>
      <w:r w:rsidRPr="00897D10">
        <w:rPr>
          <w:rFonts w:ascii="Times New Roman" w:hAnsi="Times New Roman" w:cs="Times New Roman"/>
          <w:sz w:val="24"/>
          <w:szCs w:val="24"/>
        </w:rPr>
        <w:t>. Zmartwychwstał</w:t>
      </w:r>
      <w:r w:rsidR="005C6786" w:rsidRPr="00897D10">
        <w:rPr>
          <w:rFonts w:ascii="Times New Roman" w:hAnsi="Times New Roman" w:cs="Times New Roman"/>
          <w:sz w:val="24"/>
          <w:szCs w:val="24"/>
        </w:rPr>
        <w:t>y</w:t>
      </w:r>
      <w:r w:rsidRPr="00897D10">
        <w:rPr>
          <w:rFonts w:ascii="Times New Roman" w:hAnsi="Times New Roman" w:cs="Times New Roman"/>
          <w:sz w:val="24"/>
          <w:szCs w:val="24"/>
        </w:rPr>
        <w:t xml:space="preserve"> Jezus </w:t>
      </w:r>
      <w:r w:rsidR="005C6786" w:rsidRPr="00897D10">
        <w:rPr>
          <w:rFonts w:ascii="Times New Roman" w:hAnsi="Times New Roman" w:cs="Times New Roman"/>
          <w:sz w:val="24"/>
          <w:szCs w:val="24"/>
        </w:rPr>
        <w:t>jest</w:t>
      </w:r>
      <w:r w:rsidRPr="00897D10">
        <w:rPr>
          <w:rFonts w:ascii="Times New Roman" w:hAnsi="Times New Roman" w:cs="Times New Roman"/>
          <w:sz w:val="24"/>
          <w:szCs w:val="24"/>
        </w:rPr>
        <w:t xml:space="preserve"> obec</w:t>
      </w:r>
      <w:r w:rsidR="005C6786" w:rsidRPr="00897D10">
        <w:rPr>
          <w:rFonts w:ascii="Times New Roman" w:hAnsi="Times New Roman" w:cs="Times New Roman"/>
          <w:sz w:val="24"/>
          <w:szCs w:val="24"/>
        </w:rPr>
        <w:t xml:space="preserve">ny </w:t>
      </w:r>
      <w:r w:rsidRPr="00897D10">
        <w:rPr>
          <w:rFonts w:ascii="Times New Roman" w:hAnsi="Times New Roman" w:cs="Times New Roman"/>
          <w:sz w:val="24"/>
          <w:szCs w:val="24"/>
        </w:rPr>
        <w:t xml:space="preserve">podczas Mszy Świętej. </w:t>
      </w:r>
    </w:p>
    <w:p w:rsidR="00B7200A" w:rsidRDefault="00B7200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932" w:rsidRDefault="00752932" w:rsidP="005C6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D78B0D1" wp14:editId="7CAD9910">
            <wp:extent cx="3097619" cy="2065037"/>
            <wp:effectExtent l="0" t="0" r="0" b="0"/>
            <wp:docPr id="2" name="Obraz 2" descr="Msza święta z procesją Rezurekcyjną - Gdańskie Seminarium Duchow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za święta z procesją Rezurekcyjną - Gdańskie Seminarium Duchown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15" cy="20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32" w:rsidRDefault="00752932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Default="00520EF8" w:rsidP="0088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 w:rsidR="0088722A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>Wykona</w:t>
      </w:r>
      <w:r w:rsidR="00897D10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>j</w:t>
      </w:r>
      <w:r w:rsidR="00B7200A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zada</w:t>
      </w:r>
      <w:r w:rsidR="00897D10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>nia</w:t>
      </w:r>
      <w:r w:rsidR="0088722A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C6786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>z</w:t>
      </w:r>
      <w:r w:rsidR="0088722A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podręcznik</w:t>
      </w:r>
      <w:r w:rsidR="005C6786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8722A" w:rsidRPr="00897D1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88722A" w:rsidRPr="00897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EF8" w:rsidRPr="00897D10" w:rsidRDefault="00520EF8" w:rsidP="0088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65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97D10" w:rsidRPr="00897D10">
        <w:rPr>
          <w:rFonts w:ascii="Times New Roman" w:hAnsi="Times New Roman" w:cs="Times New Roman"/>
          <w:sz w:val="24"/>
          <w:szCs w:val="24"/>
        </w:rPr>
        <w:t>Ś</w:t>
      </w:r>
      <w:r w:rsidR="0088722A" w:rsidRPr="00897D10">
        <w:rPr>
          <w:rFonts w:ascii="Times New Roman" w:hAnsi="Times New Roman" w:cs="Times New Roman"/>
          <w:sz w:val="24"/>
          <w:szCs w:val="24"/>
        </w:rPr>
        <w:t xml:space="preserve">piew, </w:t>
      </w:r>
      <w:r w:rsidR="00E13747" w:rsidRPr="00897D10">
        <w:rPr>
          <w:rFonts w:ascii="Times New Roman" w:hAnsi="Times New Roman" w:cs="Times New Roman"/>
          <w:i/>
          <w:sz w:val="24"/>
          <w:szCs w:val="24"/>
        </w:rPr>
        <w:t>Jezus zwyciężył</w:t>
      </w:r>
      <w:r w:rsidR="00E13747" w:rsidRPr="00897D10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E13747" w:rsidRPr="00897D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https://www.youtube.com/watch?v=qNkokwU55kg</w:t>
        </w:r>
      </w:hyperlink>
      <w:r w:rsidR="00E13747" w:rsidRPr="00897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F8" w:rsidRPr="00897D10" w:rsidRDefault="00520EF8" w:rsidP="00CC0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WZÓR, KTÓRY MOŻESZWYKORZYSTAĆ DO PRACY Z PUNKTU 3</w:t>
      </w:r>
    </w:p>
    <w:p w:rsidR="00EE192C" w:rsidRDefault="00422565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83279DB" wp14:editId="2379B9A4">
            <wp:extent cx="4652727" cy="5986130"/>
            <wp:effectExtent l="0" t="0" r="0" b="0"/>
            <wp:docPr id="5" name="Obraz 5" descr="🎨 On Zmartwychwstanie Jezusa Zmartwychwstanie Clipart -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On Zmartwychwstanie Jezusa Zmartwychwstanie Clipart - Darmow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5075" l="10000" r="90000">
                                  <a14:foregroundMark x1="18667" y1="857" x2="17833" y2="48822"/>
                                  <a14:foregroundMark x1="17833" y1="48822" x2="14333" y2="65310"/>
                                  <a14:foregroundMark x1="14333" y1="65310" x2="19000" y2="55246"/>
                                  <a14:foregroundMark x1="19000" y1="55246" x2="20333" y2="48822"/>
                                  <a14:foregroundMark x1="43395" y1="91409" x2="42667" y2="90578"/>
                                  <a14:foregroundMark x1="62632" y1="85019" x2="64500" y2="73019"/>
                                  <a14:foregroundMark x1="67833" y1="41328" x2="62667" y2="80728"/>
                                  <a14:foregroundMark x1="68500" y1="41756" x2="78667" y2="29122"/>
                                  <a14:foregroundMark x1="78667" y1="29122" x2="82333" y2="16916"/>
                                  <a14:foregroundMark x1="82333" y1="16916" x2="73667" y2="11135"/>
                                  <a14:foregroundMark x1="73667" y1="11135" x2="64167" y2="12848"/>
                                  <a14:foregroundMark x1="64167" y1="12848" x2="58167" y2="0"/>
                                  <a14:foregroundMark x1="68322" y1="54289" x2="59833" y2="67880"/>
                                  <a14:foregroundMark x1="59833" y1="67880" x2="57500" y2="79015"/>
                                  <a14:foregroundMark x1="57500" y1="79015" x2="58283" y2="86181"/>
                                  <a14:foregroundMark x1="61229" y1="94480" x2="61667" y2="95075"/>
                                  <a14:foregroundMark x1="19167" y1="66809" x2="21864" y2="69301"/>
                                  <a14:foregroundMark x1="41000" y1="59315" x2="44000" y2="69379"/>
                                  <a14:foregroundMark x1="44000" y1="69379" x2="44500" y2="91006"/>
                                  <a14:foregroundMark x1="44500" y1="91006" x2="49833" y2="82227"/>
                                  <a14:foregroundMark x1="49833" y1="82227" x2="49833" y2="80514"/>
                                  <a14:foregroundMark x1="35333" y1="67452" x2="35333" y2="67452"/>
                                  <a14:foregroundMark x1="34500" y1="66167" x2="34667" y2="65739"/>
                                  <a14:foregroundMark x1="33167" y1="67880" x2="34167" y2="54176"/>
                                  <a14:foregroundMark x1="33667" y1="67666" x2="35000" y2="69379"/>
                                  <a14:foregroundMark x1="34000" y1="67666" x2="34000" y2="67666"/>
                                  <a14:foregroundMark x1="33667" y1="67238" x2="35000" y2="67880"/>
                                  <a14:foregroundMark x1="34000" y1="58030" x2="33333" y2="68737"/>
                                  <a14:foregroundMark x1="33333" y1="68737" x2="35333" y2="68951"/>
                                  <a14:foregroundMark x1="50167" y1="85439" x2="54167" y2="86724"/>
                                  <a14:foregroundMark x1="48000" y1="86510" x2="50167" y2="86938"/>
                                  <a14:foregroundMark x1="46833" y1="89293" x2="55167" y2="87580"/>
                                  <a14:foregroundMark x1="55167" y1="87580" x2="55167" y2="86081"/>
                                  <a14:foregroundMark x1="34167" y1="58672" x2="32667" y2="69165"/>
                                  <a14:backgroundMark x1="84833" y1="49679" x2="90167" y2="71734"/>
                                  <a14:backgroundMark x1="22500" y1="52034" x2="30833" y2="53319"/>
                                  <a14:backgroundMark x1="30833" y1="53319" x2="31432" y2="57766"/>
                                  <a14:backgroundMark x1="35278" y1="69774" x2="41431" y2="80895"/>
                                  <a14:backgroundMark x1="54024" y1="90120" x2="64333" y2="87366"/>
                                  <a14:backgroundMark x1="64333" y1="87366" x2="65333" y2="74732"/>
                                  <a14:backgroundMark x1="65333" y1="74732" x2="69833" y2="64668"/>
                                  <a14:backgroundMark x1="69833" y1="64668" x2="68833" y2="53533"/>
                                  <a14:backgroundMark x1="68833" y1="53533" x2="73500" y2="46895"/>
                                  <a14:backgroundMark x1="23667" y1="54818" x2="25333" y2="77944"/>
                                  <a14:backgroundMark x1="25333" y1="77944" x2="25000" y2="63169"/>
                                  <a14:backgroundMark x1="25000" y1="63169" x2="28333" y2="73448"/>
                                  <a14:backgroundMark x1="28333" y1="73448" x2="30252" y2="65898"/>
                                  <a14:backgroundMark x1="30393" y1="68634" x2="29833" y2="73876"/>
                                  <a14:backgroundMark x1="29833" y1="73876" x2="33333" y2="85653"/>
                                  <a14:backgroundMark x1="33333" y1="85653" x2="33652" y2="71962"/>
                                  <a14:backgroundMark x1="33608" y1="71958" x2="32500" y2="84154"/>
                                  <a14:backgroundMark x1="32500" y1="84154" x2="28000" y2="74304"/>
                                  <a14:backgroundMark x1="28000" y1="74304" x2="28167" y2="61242"/>
                                  <a14:backgroundMark x1="28167" y1="61242" x2="30333" y2="78158"/>
                                  <a14:backgroundMark x1="30333" y1="78158" x2="36500" y2="88223"/>
                                  <a14:backgroundMark x1="36500" y1="88223" x2="28833" y2="80728"/>
                                  <a14:backgroundMark x1="28833" y1="80728" x2="28500" y2="80086"/>
                                  <a14:backgroundMark x1="24333" y1="89507" x2="24333" y2="89507"/>
                                  <a14:backgroundMark x1="37667" y1="89507" x2="37667" y2="89507"/>
                                  <a14:backgroundMark x1="64667" y1="90150" x2="64667" y2="90150"/>
                                  <a14:backgroundMark x1="63167" y1="89722" x2="63167" y2="89722"/>
                                  <a14:backgroundMark x1="64000" y1="89293" x2="64000" y2="89293"/>
                                  <a14:backgroundMark x1="37333" y1="88651" x2="37333" y2="88651"/>
                                  <a14:backgroundMark x1="37000" y1="87580" x2="37000" y2="87580"/>
                                  <a14:backgroundMark x1="39833" y1="94004" x2="48500" y2="95717"/>
                                  <a14:backgroundMark x1="48500" y1="95717" x2="60333" y2="94218"/>
                                  <a14:backgroundMark x1="61000" y1="93362" x2="61000" y2="93362"/>
                                  <a14:backgroundMark x1="62000" y1="95717" x2="64333" y2="90792"/>
                                  <a14:backgroundMark x1="40000" y1="92077" x2="37167" y2="90792"/>
                                  <a14:backgroundMark x1="59167" y1="94433" x2="64000" y2="895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7" r="22774" b="9700"/>
                    <a:stretch/>
                  </pic:blipFill>
                  <pic:spPr bwMode="auto">
                    <a:xfrm>
                      <a:off x="0" y="0"/>
                      <a:ext cx="4675634" cy="60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EF8" w:rsidRPr="00D92EB4" w:rsidRDefault="00520EF8" w:rsidP="00E13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2EB4" w:rsidRPr="00D92EB4" w:rsidRDefault="00601343" w:rsidP="00263CDD">
      <w:pPr>
        <w:tabs>
          <w:tab w:val="left" w:pos="0"/>
          <w:tab w:val="left" w:pos="426"/>
        </w:tabs>
        <w:spacing w:before="100" w:beforeAutospacing="1"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(</w:t>
      </w:r>
      <w:r w:rsidRPr="00D92EB4">
        <w:rPr>
          <w:rFonts w:ascii="Times New Roman" w:hAnsi="Times New Roman" w:cs="Times New Roman"/>
          <w:b/>
          <w:sz w:val="20"/>
          <w:szCs w:val="20"/>
        </w:rPr>
        <w:t>41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D92E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2EB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C0F22" w:rsidRPr="00D92EB4">
        <w:rPr>
          <w:rFonts w:ascii="Times New Roman" w:hAnsi="Times New Roman" w:cs="Times New Roman"/>
          <w:b/>
          <w:sz w:val="20"/>
          <w:szCs w:val="20"/>
        </w:rPr>
        <w:t xml:space="preserve">Temat </w:t>
      </w:r>
      <w:r w:rsidR="00D92EB4" w:rsidRPr="00263CDD">
        <w:rPr>
          <w:rFonts w:ascii="Times New Roman" w:hAnsi="Times New Roman" w:cs="Times New Roman"/>
          <w:b/>
          <w:i/>
          <w:sz w:val="28"/>
          <w:szCs w:val="28"/>
        </w:rPr>
        <w:t>Eucharystia pamiątką śmierci i zmartwychwstania Jezusa</w:t>
      </w:r>
      <w:r w:rsidR="00263C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3CDD" w:rsidRPr="008502A9" w:rsidRDefault="00D92EB4" w:rsidP="00263CD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8502A9">
        <w:rPr>
          <w:rFonts w:ascii="Times New Roman" w:hAnsi="Times New Roman" w:cs="Times New Roman"/>
          <w:spacing w:val="-2"/>
        </w:rPr>
        <w:t>Eucharystia ofiarą Chrystusa i Kościoła;</w:t>
      </w:r>
    </w:p>
    <w:p w:rsidR="00263CDD" w:rsidRPr="008502A9" w:rsidRDefault="00D92EB4" w:rsidP="00263CDD">
      <w:pPr>
        <w:spacing w:line="240" w:lineRule="auto"/>
        <w:jc w:val="center"/>
        <w:rPr>
          <w:rFonts w:ascii="Times New Roman" w:hAnsi="Times New Roman" w:cs="Times New Roman"/>
        </w:rPr>
      </w:pPr>
      <w:r w:rsidRPr="008502A9">
        <w:rPr>
          <w:rFonts w:ascii="Times New Roman" w:hAnsi="Times New Roman" w:cs="Times New Roman"/>
        </w:rPr>
        <w:t>postaw</w:t>
      </w:r>
      <w:r w:rsidR="00263CDD" w:rsidRPr="008502A9">
        <w:rPr>
          <w:rFonts w:ascii="Times New Roman" w:hAnsi="Times New Roman" w:cs="Times New Roman"/>
        </w:rPr>
        <w:t>a</w:t>
      </w:r>
      <w:r w:rsidRPr="008502A9">
        <w:rPr>
          <w:rFonts w:ascii="Times New Roman" w:hAnsi="Times New Roman" w:cs="Times New Roman"/>
        </w:rPr>
        <w:t xml:space="preserve"> radości i wdzięczności za obecność zmartwychwstałego Jezusa wśród nas</w:t>
      </w:r>
      <w:r w:rsidR="008502A9">
        <w:rPr>
          <w:rFonts w:ascii="Times New Roman" w:hAnsi="Times New Roman" w:cs="Times New Roman"/>
        </w:rPr>
        <w:t>.</w:t>
      </w:r>
    </w:p>
    <w:p w:rsidR="00263CDD" w:rsidRPr="008502A9" w:rsidRDefault="003C3B87" w:rsidP="008502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eastAsia="CronosPro-Regular" w:hAnsi="Times New Roman" w:cs="Times New Roman"/>
          <w:sz w:val="18"/>
          <w:szCs w:val="18"/>
        </w:rPr>
        <w:t>Jezus ustanowił sakrament Eucharystii i kapłaństwa podczas O</w:t>
      </w:r>
      <w:r w:rsidR="00D92EB4" w:rsidRPr="008502A9">
        <w:rPr>
          <w:rFonts w:ascii="Times New Roman" w:eastAsia="CronosPro-Regular" w:hAnsi="Times New Roman" w:cs="Times New Roman"/>
          <w:sz w:val="18"/>
          <w:szCs w:val="18"/>
        </w:rPr>
        <w:t>statni</w:t>
      </w:r>
      <w:r w:rsidRPr="008502A9">
        <w:rPr>
          <w:rFonts w:ascii="Times New Roman" w:eastAsia="CronosPro-Regular" w:hAnsi="Times New Roman" w:cs="Times New Roman"/>
          <w:sz w:val="18"/>
          <w:szCs w:val="18"/>
        </w:rPr>
        <w:t>ej W</w:t>
      </w:r>
      <w:r w:rsidR="00D92EB4" w:rsidRPr="008502A9">
        <w:rPr>
          <w:rFonts w:ascii="Times New Roman" w:eastAsia="CronosPro-Regular" w:hAnsi="Times New Roman" w:cs="Times New Roman"/>
          <w:sz w:val="18"/>
          <w:szCs w:val="18"/>
        </w:rPr>
        <w:t>ieczerz</w:t>
      </w:r>
      <w:r w:rsidRPr="008502A9">
        <w:rPr>
          <w:rFonts w:ascii="Times New Roman" w:eastAsia="CronosPro-Regular" w:hAnsi="Times New Roman" w:cs="Times New Roman"/>
          <w:sz w:val="18"/>
          <w:szCs w:val="18"/>
        </w:rPr>
        <w:t>y</w:t>
      </w:r>
      <w:r w:rsidR="00D92EB4" w:rsidRPr="008502A9">
        <w:rPr>
          <w:rFonts w:ascii="Times New Roman" w:eastAsia="CronosPro-Regular" w:hAnsi="Times New Roman" w:cs="Times New Roman"/>
          <w:sz w:val="18"/>
          <w:szCs w:val="18"/>
        </w:rPr>
        <w:t>;</w:t>
      </w:r>
      <w:r w:rsidR="00D92EB4" w:rsidRPr="008502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3CDD" w:rsidRPr="008502A9" w:rsidRDefault="00D92EB4" w:rsidP="008502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>znaczenie chleba; nauczanie Jezusa o chlebie</w:t>
      </w:r>
      <w:r w:rsidR="003C3B87" w:rsidRPr="008502A9">
        <w:rPr>
          <w:rFonts w:ascii="Times New Roman" w:hAnsi="Times New Roman" w:cs="Times New Roman"/>
          <w:sz w:val="18"/>
          <w:szCs w:val="18"/>
        </w:rPr>
        <w:t xml:space="preserve">: </w:t>
      </w:r>
      <w:r w:rsidRPr="008502A9">
        <w:rPr>
          <w:rFonts w:ascii="Times New Roman" w:hAnsi="Times New Roman" w:cs="Times New Roman"/>
          <w:sz w:val="18"/>
          <w:szCs w:val="18"/>
        </w:rPr>
        <w:t xml:space="preserve">moc Boga i nowy Pokarm na życie wieczne; </w:t>
      </w:r>
    </w:p>
    <w:p w:rsidR="00D91F64" w:rsidRPr="008502A9" w:rsidRDefault="00D92EB4" w:rsidP="008502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>Eucharysti</w:t>
      </w:r>
      <w:r w:rsidR="008502A9">
        <w:rPr>
          <w:rFonts w:ascii="Times New Roman" w:hAnsi="Times New Roman" w:cs="Times New Roman"/>
          <w:sz w:val="18"/>
          <w:szCs w:val="18"/>
        </w:rPr>
        <w:t>a</w:t>
      </w:r>
      <w:r w:rsidR="00263CDD" w:rsidRPr="008502A9">
        <w:rPr>
          <w:rFonts w:ascii="Times New Roman" w:hAnsi="Times New Roman" w:cs="Times New Roman"/>
          <w:sz w:val="18"/>
          <w:szCs w:val="18"/>
        </w:rPr>
        <w:t xml:space="preserve"> i</w:t>
      </w:r>
      <w:r w:rsidRPr="008502A9">
        <w:rPr>
          <w:rFonts w:ascii="Times New Roman" w:hAnsi="Times New Roman" w:cs="Times New Roman"/>
          <w:sz w:val="18"/>
          <w:szCs w:val="18"/>
        </w:rPr>
        <w:t xml:space="preserve"> jej związek z Ofiarą Jezusa</w:t>
      </w:r>
      <w:r w:rsidR="003C3B87" w:rsidRPr="008502A9">
        <w:rPr>
          <w:rFonts w:ascii="Times New Roman" w:hAnsi="Times New Roman" w:cs="Times New Roman"/>
          <w:sz w:val="18"/>
          <w:szCs w:val="18"/>
        </w:rPr>
        <w:t xml:space="preserve"> - </w:t>
      </w:r>
      <w:r w:rsidRPr="008502A9">
        <w:rPr>
          <w:rFonts w:ascii="Times New Roman" w:eastAsia="CronosPro-Regular" w:hAnsi="Times New Roman" w:cs="Times New Roman"/>
          <w:sz w:val="18"/>
          <w:szCs w:val="18"/>
        </w:rPr>
        <w:t>dar i ofiar</w:t>
      </w:r>
      <w:r w:rsidR="003C3B87" w:rsidRPr="008502A9">
        <w:rPr>
          <w:rFonts w:ascii="Times New Roman" w:eastAsia="CronosPro-Regular" w:hAnsi="Times New Roman" w:cs="Times New Roman"/>
          <w:sz w:val="18"/>
          <w:szCs w:val="18"/>
        </w:rPr>
        <w:t>a</w:t>
      </w:r>
      <w:r w:rsidRPr="008502A9">
        <w:rPr>
          <w:rFonts w:ascii="Times New Roman" w:eastAsia="CronosPro-Regular" w:hAnsi="Times New Roman" w:cs="Times New Roman"/>
          <w:sz w:val="18"/>
          <w:szCs w:val="18"/>
        </w:rPr>
        <w:t xml:space="preserve">; </w:t>
      </w:r>
    </w:p>
    <w:p w:rsidR="00263CDD" w:rsidRPr="008502A9" w:rsidRDefault="00D92EB4" w:rsidP="008502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ronosPro-Regular" w:hAnsi="Times New Roman" w:cs="Times New Roman"/>
          <w:sz w:val="18"/>
          <w:szCs w:val="18"/>
        </w:rPr>
      </w:pPr>
      <w:r w:rsidRPr="008502A9">
        <w:rPr>
          <w:rFonts w:ascii="Times New Roman" w:eastAsia="CronosPro-Regular" w:hAnsi="Times New Roman" w:cs="Times New Roman"/>
          <w:sz w:val="18"/>
          <w:szCs w:val="18"/>
        </w:rPr>
        <w:t>Jezus ofiarował się za nas i pozostał z nami w Eucharystii</w:t>
      </w:r>
      <w:r w:rsidR="003C3B87" w:rsidRPr="008502A9">
        <w:rPr>
          <w:rFonts w:ascii="Times New Roman" w:eastAsia="CronosPro-Regular" w:hAnsi="Times New Roman" w:cs="Times New Roman"/>
          <w:sz w:val="18"/>
          <w:szCs w:val="18"/>
        </w:rPr>
        <w:t xml:space="preserve"> – </w:t>
      </w:r>
      <w:r w:rsidRPr="008502A9">
        <w:rPr>
          <w:rFonts w:ascii="Times New Roman" w:eastAsia="CronosPro-Regular" w:hAnsi="Times New Roman" w:cs="Times New Roman"/>
          <w:sz w:val="18"/>
          <w:szCs w:val="18"/>
        </w:rPr>
        <w:t xml:space="preserve">daje nam Siebie, zaprasza na ucztę, </w:t>
      </w:r>
    </w:p>
    <w:p w:rsidR="00263CDD" w:rsidRPr="008502A9" w:rsidRDefault="00D91F64" w:rsidP="008502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>pojęcia</w:t>
      </w:r>
      <w:r w:rsidR="00D92EB4" w:rsidRPr="008502A9">
        <w:rPr>
          <w:rFonts w:ascii="Times New Roman" w:hAnsi="Times New Roman" w:cs="Times New Roman"/>
          <w:sz w:val="18"/>
          <w:szCs w:val="18"/>
        </w:rPr>
        <w:t xml:space="preserve">:  Tajemnica wiary, konsekracja, </w:t>
      </w:r>
    </w:p>
    <w:p w:rsidR="00D91F64" w:rsidRPr="008502A9" w:rsidRDefault="00D92EB4" w:rsidP="008502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>wiar</w:t>
      </w:r>
      <w:r w:rsidR="00D91F64" w:rsidRPr="008502A9">
        <w:rPr>
          <w:rFonts w:ascii="Times New Roman" w:hAnsi="Times New Roman" w:cs="Times New Roman"/>
          <w:sz w:val="18"/>
          <w:szCs w:val="18"/>
        </w:rPr>
        <w:t>a</w:t>
      </w:r>
      <w:r w:rsidRPr="008502A9">
        <w:rPr>
          <w:rFonts w:ascii="Times New Roman" w:hAnsi="Times New Roman" w:cs="Times New Roman"/>
          <w:sz w:val="18"/>
          <w:szCs w:val="18"/>
        </w:rPr>
        <w:t xml:space="preserve"> w obecność Jezusa i Jego działanie w Najświętszym Sakramencie; </w:t>
      </w:r>
    </w:p>
    <w:p w:rsidR="00D92EB4" w:rsidRPr="008502A9" w:rsidRDefault="00D92EB4" w:rsidP="008502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2A9">
        <w:rPr>
          <w:rFonts w:ascii="Times New Roman" w:hAnsi="Times New Roman" w:cs="Times New Roman"/>
          <w:sz w:val="18"/>
          <w:szCs w:val="18"/>
        </w:rPr>
        <w:t>postawy eucharystyczne</w:t>
      </w:r>
      <w:r w:rsidR="003C3B87" w:rsidRPr="008502A9">
        <w:rPr>
          <w:rFonts w:ascii="Times New Roman" w:hAnsi="Times New Roman" w:cs="Times New Roman"/>
          <w:sz w:val="18"/>
          <w:szCs w:val="18"/>
        </w:rPr>
        <w:t>:</w:t>
      </w:r>
      <w:r w:rsidRPr="008502A9">
        <w:rPr>
          <w:rFonts w:ascii="Times New Roman" w:hAnsi="Times New Roman" w:cs="Times New Roman"/>
          <w:sz w:val="18"/>
          <w:szCs w:val="18"/>
        </w:rPr>
        <w:t xml:space="preserve"> ofiarowani</w:t>
      </w:r>
      <w:r w:rsidR="003C3B87" w:rsidRPr="008502A9">
        <w:rPr>
          <w:rFonts w:ascii="Times New Roman" w:hAnsi="Times New Roman" w:cs="Times New Roman"/>
          <w:sz w:val="18"/>
          <w:szCs w:val="18"/>
        </w:rPr>
        <w:t>e</w:t>
      </w:r>
      <w:r w:rsidRPr="008502A9">
        <w:rPr>
          <w:rFonts w:ascii="Times New Roman" w:hAnsi="Times New Roman" w:cs="Times New Roman"/>
          <w:sz w:val="18"/>
          <w:szCs w:val="18"/>
        </w:rPr>
        <w:t xml:space="preserve"> siebie i </w:t>
      </w:r>
      <w:r w:rsidR="003C3B87" w:rsidRPr="008502A9">
        <w:rPr>
          <w:rFonts w:ascii="Times New Roman" w:hAnsi="Times New Roman" w:cs="Times New Roman"/>
          <w:sz w:val="18"/>
          <w:szCs w:val="18"/>
        </w:rPr>
        <w:t>z</w:t>
      </w:r>
      <w:r w:rsidRPr="008502A9">
        <w:rPr>
          <w:rFonts w:ascii="Times New Roman" w:hAnsi="Times New Roman" w:cs="Times New Roman"/>
          <w:sz w:val="18"/>
          <w:szCs w:val="18"/>
        </w:rPr>
        <w:t>jednoczenia z Jezusem</w:t>
      </w:r>
    </w:p>
    <w:p w:rsidR="00D92EB4" w:rsidRPr="008502A9" w:rsidRDefault="00D92EB4" w:rsidP="00CC0F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02A9" w:rsidRDefault="008502A9" w:rsidP="008502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343">
        <w:rPr>
          <w:rFonts w:ascii="Times New Roman" w:hAnsi="Times New Roman" w:cs="Times New Roman"/>
          <w:b/>
          <w:sz w:val="20"/>
          <w:szCs w:val="20"/>
        </w:rPr>
        <w:t>podręcznik 4</w:t>
      </w:r>
      <w:r w:rsidR="00074FD8" w:rsidRPr="00601343">
        <w:rPr>
          <w:rFonts w:ascii="Times New Roman" w:hAnsi="Times New Roman" w:cs="Times New Roman"/>
          <w:b/>
          <w:sz w:val="20"/>
          <w:szCs w:val="20"/>
        </w:rPr>
        <w:t>0</w:t>
      </w:r>
      <w:r w:rsidRPr="00601343">
        <w:rPr>
          <w:rFonts w:ascii="Times New Roman" w:hAnsi="Times New Roman" w:cs="Times New Roman"/>
          <w:b/>
          <w:sz w:val="20"/>
          <w:szCs w:val="20"/>
        </w:rPr>
        <w:t>-4</w:t>
      </w:r>
      <w:r w:rsidR="00074FD8" w:rsidRPr="00601343">
        <w:rPr>
          <w:rFonts w:ascii="Times New Roman" w:hAnsi="Times New Roman" w:cs="Times New Roman"/>
          <w:b/>
          <w:sz w:val="20"/>
          <w:szCs w:val="20"/>
        </w:rPr>
        <w:t>3</w:t>
      </w:r>
    </w:p>
    <w:p w:rsidR="004B4239" w:rsidRPr="00601343" w:rsidRDefault="004B4239" w:rsidP="008502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4239" w:rsidRPr="006E102E" w:rsidRDefault="004B4239" w:rsidP="006E102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02E">
        <w:rPr>
          <w:rFonts w:ascii="Times New Roman" w:hAnsi="Times New Roman" w:cs="Times New Roman"/>
          <w:b/>
          <w:sz w:val="20"/>
          <w:szCs w:val="20"/>
          <w:highlight w:val="yellow"/>
        </w:rPr>
        <w:t>W</w:t>
      </w:r>
      <w:r w:rsidR="006E102E" w:rsidRPr="006E102E">
        <w:rPr>
          <w:rFonts w:ascii="Times New Roman" w:hAnsi="Times New Roman" w:cs="Times New Roman"/>
          <w:b/>
          <w:sz w:val="20"/>
          <w:szCs w:val="20"/>
          <w:highlight w:val="yellow"/>
        </w:rPr>
        <w:t>y</w:t>
      </w:r>
      <w:r w:rsidRPr="006E102E">
        <w:rPr>
          <w:rFonts w:ascii="Times New Roman" w:hAnsi="Times New Roman" w:cs="Times New Roman"/>
          <w:b/>
          <w:sz w:val="20"/>
          <w:szCs w:val="20"/>
          <w:highlight w:val="yellow"/>
        </w:rPr>
        <w:t>słuchaj i zobacz obrazy</w:t>
      </w:r>
      <w:r w:rsidR="006E102E" w:rsidRPr="006E102E">
        <w:rPr>
          <w:rFonts w:ascii="Times New Roman" w:hAnsi="Times New Roman" w:cs="Times New Roman"/>
          <w:sz w:val="20"/>
          <w:szCs w:val="20"/>
        </w:rPr>
        <w:t>:</w:t>
      </w:r>
      <w:r w:rsidR="0088722A" w:rsidRPr="006E10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239" w:rsidRDefault="004B4239" w:rsidP="004B4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A671EBC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4286885" cy="2421255"/>
            <wp:effectExtent l="0" t="0" r="0" b="0"/>
            <wp:wrapTight wrapText="bothSides">
              <wp:wrapPolygon edited="0">
                <wp:start x="0" y="0"/>
                <wp:lineTo x="0" y="21413"/>
                <wp:lineTo x="21501" y="21413"/>
                <wp:lineTo x="21501" y="0"/>
                <wp:lineTo x="0" y="0"/>
              </wp:wrapPolygon>
            </wp:wrapTight>
            <wp:docPr id="6" name="Obraz 6" descr="Słowo Boże na dziś – 8 stycznia 2015 r. – czwartek – II Okre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wo Boże na dziś – 8 stycznia 2015 r. – czwartek – II Okresu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FB4" w:rsidRDefault="00224FB4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JEZUS KARMIĄC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88722A">
        <w:rPr>
          <w:rFonts w:ascii="Times New Roman" w:hAnsi="Times New Roman" w:cs="Times New Roman"/>
          <w:sz w:val="20"/>
          <w:szCs w:val="20"/>
        </w:rPr>
        <w:t xml:space="preserve"> TŁUM NA PUSTKOWIU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239" w:rsidRDefault="006E102E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8, 1-9 </w:t>
      </w:r>
      <w:hyperlink r:id="rId18" w:history="1">
        <w:r w:rsidRPr="006E102E">
          <w:rPr>
            <w:color w:val="0000FF"/>
            <w:u w:val="single"/>
          </w:rPr>
          <w:t>http://www.biblijni.pl/Mk,8,1-9</w:t>
        </w:r>
      </w:hyperlink>
      <w:r w:rsidRPr="008872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239" w:rsidRDefault="004B423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FB4" w:rsidRDefault="00224FB4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FB4" w:rsidRPr="004C1DED" w:rsidRDefault="00224FB4" w:rsidP="008872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1DED">
        <w:rPr>
          <w:rFonts w:ascii="Times New Roman" w:hAnsi="Times New Roman" w:cs="Times New Roman"/>
          <w:b/>
          <w:sz w:val="20"/>
          <w:szCs w:val="20"/>
          <w:highlight w:val="yellow"/>
        </w:rPr>
        <w:t>Zastanów się:</w:t>
      </w:r>
    </w:p>
    <w:p w:rsidR="00224FB4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Czy znacie uczucie głodu i pragnienia? Co wtedy człowiek czuje? O czym myśli? Jak to jest, odczuwać głód i pragnienie? </w:t>
      </w:r>
    </w:p>
    <w:p w:rsidR="00224FB4" w:rsidRDefault="004F7223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223">
        <w:rPr>
          <w:rFonts w:ascii="Times New Roman" w:hAnsi="Times New Roman" w:cs="Times New Roman"/>
          <w:b/>
          <w:sz w:val="20"/>
          <w:szCs w:val="20"/>
        </w:rPr>
        <w:t>Podręcznik:</w:t>
      </w:r>
      <w:r>
        <w:rPr>
          <w:rFonts w:ascii="Times New Roman" w:hAnsi="Times New Roman" w:cs="Times New Roman"/>
          <w:sz w:val="20"/>
          <w:szCs w:val="20"/>
        </w:rPr>
        <w:t xml:space="preserve"> zad. 1, str. 40</w:t>
      </w:r>
    </w:p>
    <w:p w:rsidR="004F7223" w:rsidRPr="004F7223" w:rsidRDefault="004F7223" w:rsidP="008872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FB4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2. fragment Ewangelii: </w:t>
      </w:r>
      <w:proofErr w:type="spellStart"/>
      <w:r w:rsidRPr="0088722A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88722A">
        <w:rPr>
          <w:rFonts w:ascii="Times New Roman" w:hAnsi="Times New Roman" w:cs="Times New Roman"/>
          <w:sz w:val="20"/>
          <w:szCs w:val="20"/>
        </w:rPr>
        <w:t xml:space="preserve"> 6, 3</w:t>
      </w:r>
      <w:r w:rsidR="00224FB4">
        <w:rPr>
          <w:rFonts w:ascii="Times New Roman" w:hAnsi="Times New Roman" w:cs="Times New Roman"/>
          <w:sz w:val="20"/>
          <w:szCs w:val="20"/>
        </w:rPr>
        <w:t>0</w:t>
      </w:r>
      <w:r w:rsidRPr="0088722A">
        <w:rPr>
          <w:rFonts w:ascii="Times New Roman" w:hAnsi="Times New Roman" w:cs="Times New Roman"/>
          <w:sz w:val="20"/>
          <w:szCs w:val="20"/>
        </w:rPr>
        <w:t>–44.</w:t>
      </w:r>
      <w:r w:rsidR="004C1DED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="004C1DED" w:rsidRPr="004E2C9F">
          <w:rPr>
            <w:rStyle w:val="Hipercze"/>
          </w:rPr>
          <w:t>http://www.biblijni.pl/Mk,6,30-44</w:t>
        </w:r>
      </w:hyperlink>
    </w:p>
    <w:p w:rsidR="00224FB4" w:rsidRPr="004F7223" w:rsidRDefault="00224FB4" w:rsidP="008872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Zwró</w:t>
      </w:r>
      <w:r w:rsidR="004C1DED">
        <w:rPr>
          <w:rFonts w:ascii="Times New Roman" w:hAnsi="Times New Roman" w:cs="Times New Roman"/>
          <w:sz w:val="20"/>
          <w:szCs w:val="20"/>
        </w:rPr>
        <w:t xml:space="preserve">ć </w:t>
      </w:r>
      <w:r w:rsidRPr="0088722A">
        <w:rPr>
          <w:rFonts w:ascii="Times New Roman" w:hAnsi="Times New Roman" w:cs="Times New Roman"/>
          <w:sz w:val="20"/>
          <w:szCs w:val="20"/>
        </w:rPr>
        <w:t>uwag</w:t>
      </w:r>
      <w:r w:rsidR="00224FB4">
        <w:rPr>
          <w:rFonts w:ascii="Times New Roman" w:hAnsi="Times New Roman" w:cs="Times New Roman"/>
          <w:sz w:val="20"/>
          <w:szCs w:val="20"/>
        </w:rPr>
        <w:t>ę</w:t>
      </w:r>
      <w:r w:rsidRPr="0088722A">
        <w:rPr>
          <w:rFonts w:ascii="Times New Roman" w:hAnsi="Times New Roman" w:cs="Times New Roman"/>
          <w:sz w:val="20"/>
          <w:szCs w:val="20"/>
        </w:rPr>
        <w:t xml:space="preserve"> na troskę Jezusa o ludzi, </w:t>
      </w:r>
      <w:r w:rsidR="00224FB4">
        <w:rPr>
          <w:rFonts w:ascii="Times New Roman" w:hAnsi="Times New Roman" w:cs="Times New Roman"/>
          <w:sz w:val="20"/>
          <w:szCs w:val="20"/>
        </w:rPr>
        <w:t>który polecił Apostołom</w:t>
      </w:r>
      <w:r w:rsidRPr="0088722A">
        <w:rPr>
          <w:rFonts w:ascii="Times New Roman" w:hAnsi="Times New Roman" w:cs="Times New Roman"/>
          <w:sz w:val="20"/>
          <w:szCs w:val="20"/>
        </w:rPr>
        <w:t xml:space="preserve">: „Wy dajcie im jeść”. Chrystus oczekuje od swych uczniów gotowości do służby braciom, zaufania. Obiecuje, że będzie ich wspierał w trudnościach. Apostołowie przynoszą do Jezusa pięć chlebów i dwie ryby, a On sprawia, że tego pokarmu starcza dla wielu tysięcy ludzi. Przypomnienie o szanowaniu chleba ze względu na to, co przypomina i dlatego, że jest darem Bożym. </w:t>
      </w:r>
    </w:p>
    <w:p w:rsidR="00224FB4" w:rsidRDefault="00224FB4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00" w:rsidRPr="00303D00" w:rsidRDefault="0088722A" w:rsidP="00303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3. </w:t>
      </w:r>
      <w:r w:rsidR="00303D00">
        <w:rPr>
          <w:rFonts w:ascii="Times New Roman" w:hAnsi="Times New Roman" w:cs="Times New Roman"/>
          <w:sz w:val="20"/>
          <w:szCs w:val="20"/>
        </w:rPr>
        <w:t>I</w:t>
      </w:r>
      <w:r w:rsidR="00303D00" w:rsidRPr="0088722A">
        <w:rPr>
          <w:rFonts w:ascii="Times New Roman" w:hAnsi="Times New Roman" w:cs="Times New Roman"/>
          <w:sz w:val="20"/>
          <w:szCs w:val="20"/>
        </w:rPr>
        <w:t xml:space="preserve">stnieje jeszcze inny rodzaj głodu, który człowiek </w:t>
      </w:r>
      <w:r w:rsidR="00303D00">
        <w:rPr>
          <w:rFonts w:ascii="Times New Roman" w:hAnsi="Times New Roman" w:cs="Times New Roman"/>
          <w:sz w:val="20"/>
          <w:szCs w:val="20"/>
        </w:rPr>
        <w:t xml:space="preserve">może </w:t>
      </w:r>
      <w:r w:rsidR="00303D00" w:rsidRPr="0088722A">
        <w:rPr>
          <w:rFonts w:ascii="Times New Roman" w:hAnsi="Times New Roman" w:cs="Times New Roman"/>
          <w:sz w:val="20"/>
          <w:szCs w:val="20"/>
        </w:rPr>
        <w:t>odczuwa</w:t>
      </w:r>
      <w:r w:rsidR="00303D00">
        <w:rPr>
          <w:rFonts w:ascii="Times New Roman" w:hAnsi="Times New Roman" w:cs="Times New Roman"/>
          <w:sz w:val="20"/>
          <w:szCs w:val="20"/>
        </w:rPr>
        <w:t>ć</w:t>
      </w:r>
      <w:r w:rsidR="00303D00" w:rsidRPr="0088722A">
        <w:rPr>
          <w:rFonts w:ascii="Times New Roman" w:hAnsi="Times New Roman" w:cs="Times New Roman"/>
          <w:sz w:val="20"/>
          <w:szCs w:val="20"/>
        </w:rPr>
        <w:t>, ale nie da się go zaspokoić zwykłym pokarmem.</w:t>
      </w:r>
      <w:r w:rsidR="00303D00">
        <w:rPr>
          <w:rFonts w:ascii="Times New Roman" w:hAnsi="Times New Roman" w:cs="Times New Roman"/>
          <w:sz w:val="20"/>
          <w:szCs w:val="20"/>
        </w:rPr>
        <w:t xml:space="preserve"> </w:t>
      </w:r>
      <w:r w:rsidR="00303D00" w:rsidRPr="0088722A">
        <w:rPr>
          <w:rFonts w:ascii="Times New Roman" w:hAnsi="Times New Roman" w:cs="Times New Roman"/>
          <w:sz w:val="20"/>
          <w:szCs w:val="20"/>
        </w:rPr>
        <w:t xml:space="preserve"> </w:t>
      </w:r>
      <w:r w:rsidRPr="00303D00">
        <w:rPr>
          <w:rFonts w:ascii="Times New Roman" w:hAnsi="Times New Roman" w:cs="Times New Roman"/>
          <w:b/>
          <w:sz w:val="20"/>
          <w:szCs w:val="20"/>
          <w:highlight w:val="yellow"/>
        </w:rPr>
        <w:t>Przeczyta</w:t>
      </w:r>
      <w:r w:rsidR="00303D00" w:rsidRPr="00303D00">
        <w:rPr>
          <w:rFonts w:ascii="Times New Roman" w:hAnsi="Times New Roman" w:cs="Times New Roman"/>
          <w:b/>
          <w:sz w:val="20"/>
          <w:szCs w:val="20"/>
          <w:highlight w:val="yellow"/>
        </w:rPr>
        <w:t>j</w:t>
      </w:r>
      <w:r w:rsidR="00303D00">
        <w:rPr>
          <w:rFonts w:ascii="Times New Roman" w:hAnsi="Times New Roman" w:cs="Times New Roman"/>
          <w:sz w:val="20"/>
          <w:szCs w:val="20"/>
        </w:rPr>
        <w:t xml:space="preserve"> uważnie</w:t>
      </w:r>
      <w:r w:rsidRPr="0088722A">
        <w:rPr>
          <w:rFonts w:ascii="Times New Roman" w:hAnsi="Times New Roman" w:cs="Times New Roman"/>
          <w:sz w:val="20"/>
          <w:szCs w:val="20"/>
        </w:rPr>
        <w:t xml:space="preserve"> fragment Ewangelii J 6, 27.35.</w:t>
      </w:r>
      <w:r w:rsidR="00303D00">
        <w:rPr>
          <w:rFonts w:ascii="Times New Roman" w:hAnsi="Times New Roman" w:cs="Times New Roman"/>
          <w:sz w:val="20"/>
          <w:szCs w:val="20"/>
        </w:rPr>
        <w:t>50-51</w:t>
      </w:r>
    </w:p>
    <w:p w:rsidR="00303D00" w:rsidRPr="00422769" w:rsidRDefault="00303D00" w:rsidP="008872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3D00" w:rsidRPr="00303D00" w:rsidRDefault="00303D00" w:rsidP="0088722A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  <w:vertAlign w:val="superscript"/>
        </w:rPr>
        <w:t>„</w:t>
      </w:r>
      <w:r w:rsidRPr="00303D00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  <w:vertAlign w:val="superscript"/>
        </w:rPr>
        <w:t>27</w:t>
      </w:r>
      <w:r w:rsidRPr="00303D00">
        <w:rPr>
          <w:rFonts w:ascii="Times New Roman" w:hAnsi="Times New Roman" w:cs="Times New Roman"/>
          <w:i/>
          <w:color w:val="000000"/>
          <w:shd w:val="clear" w:color="auto" w:fill="FFFFFF"/>
        </w:rPr>
        <w:t>Zabiegajcie nie o ten pokarm, który niszczeje, ale o ten, który trwa na życie wieczne, a który da wam Syn Człowieczy; Jego to bowiem pieczęcią swą naznaczył Bóg Ojciec»</w:t>
      </w:r>
    </w:p>
    <w:p w:rsidR="00303D00" w:rsidRPr="00303D00" w:rsidRDefault="00303D00" w:rsidP="0088722A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03D00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  <w:vertAlign w:val="superscript"/>
        </w:rPr>
        <w:t>35</w:t>
      </w:r>
      <w:r w:rsidRPr="00303D00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</w:rPr>
        <w:t xml:space="preserve"> </w:t>
      </w:r>
      <w:r w:rsidRPr="00303D00">
        <w:rPr>
          <w:rFonts w:ascii="Times New Roman" w:hAnsi="Times New Roman" w:cs="Times New Roman"/>
          <w:i/>
          <w:color w:val="000000"/>
          <w:shd w:val="clear" w:color="auto" w:fill="FFFFFF"/>
        </w:rPr>
        <w:t>Odpowiedział im Jezus: «Ja jestem chlebem życia. Kto do Mnie przychodzi, nie będzie łaknął; a kto we Mnie wierzy, nigdy pragnąć nie będzie. </w:t>
      </w:r>
    </w:p>
    <w:p w:rsidR="00303D00" w:rsidRPr="00303D00" w:rsidRDefault="00303D00" w:rsidP="0088722A">
      <w:pPr>
        <w:spacing w:after="0" w:line="240" w:lineRule="auto"/>
        <w:rPr>
          <w:rFonts w:ascii="Times New Roman" w:hAnsi="Times New Roman" w:cs="Times New Roman"/>
          <w:i/>
        </w:rPr>
      </w:pPr>
      <w:r w:rsidRPr="00303D00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  <w:vertAlign w:val="superscript"/>
        </w:rPr>
        <w:t>50</w:t>
      </w:r>
      <w:r w:rsidRPr="00303D00">
        <w:rPr>
          <w:rFonts w:ascii="Times New Roman" w:hAnsi="Times New Roman" w:cs="Times New Roman"/>
          <w:i/>
          <w:color w:val="000000"/>
          <w:shd w:val="clear" w:color="auto" w:fill="FFFFFF"/>
        </w:rPr>
        <w:t> To jest chleb, który z nieba zstępuje: Kto go je, nie umrze. </w:t>
      </w:r>
      <w:r w:rsidRPr="00303D00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  <w:vertAlign w:val="superscript"/>
        </w:rPr>
        <w:t>51</w:t>
      </w:r>
      <w:r w:rsidRPr="00303D00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</w:rPr>
        <w:t> </w:t>
      </w:r>
      <w:r w:rsidRPr="00303D00">
        <w:rPr>
          <w:rFonts w:ascii="Times New Roman" w:hAnsi="Times New Roman" w:cs="Times New Roman"/>
          <w:i/>
          <w:color w:val="000000"/>
          <w:shd w:val="clear" w:color="auto" w:fill="FFFFFF"/>
        </w:rPr>
        <w:t>Ja jestem chlebem żywym, który zstąpił z nieba. Jeśli ktoś spożywa ten chleb, będzie żył na wieki. Chlebem, który Ja dam, jest moje ciało, [wydane] za życie świata».</w:t>
      </w:r>
      <w:r w:rsidRPr="00303D00"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</w:rPr>
        <w:t> 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FF6600"/>
          <w:shd w:val="clear" w:color="auto" w:fill="FFFFFF"/>
        </w:rPr>
        <w:t>„</w:t>
      </w:r>
    </w:p>
    <w:p w:rsidR="00422769" w:rsidRPr="00422769" w:rsidRDefault="00422769" w:rsidP="008872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3D00" w:rsidRDefault="00422769" w:rsidP="008872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i odpowiedz na pytanie: O jakim pokarmie mówi Pan Jezus – czym jest chleb, o którym czytamy w tekście?</w:t>
      </w:r>
      <w:r w:rsidRPr="00303D00">
        <w:rPr>
          <w:rFonts w:ascii="Times New Roman" w:hAnsi="Times New Roman" w:cs="Times New Roman"/>
          <w:sz w:val="20"/>
          <w:szCs w:val="20"/>
        </w:rPr>
        <w:t xml:space="preserve"> </w:t>
      </w:r>
      <w:r w:rsidRPr="00303D00">
        <w:rPr>
          <w:rFonts w:ascii="Times New Roman" w:hAnsi="Times New Roman" w:cs="Times New Roman"/>
          <w:b/>
          <w:sz w:val="20"/>
          <w:szCs w:val="20"/>
          <w:highlight w:val="yellow"/>
        </w:rPr>
        <w:t>Odpowiedź wpisz do zeszytu, pod wcześniej zapisanym tema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tem. </w:t>
      </w:r>
      <w:r w:rsidRPr="00422769">
        <w:rPr>
          <w:rFonts w:ascii="Times New Roman" w:hAnsi="Times New Roman" w:cs="Times New Roman"/>
          <w:sz w:val="20"/>
          <w:szCs w:val="20"/>
        </w:rPr>
        <w:t xml:space="preserve"> Pamiętaj, aby odpowiadać pełnymi zdaniami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2769" w:rsidRDefault="0042276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769" w:rsidRDefault="0088722A" w:rsidP="004C1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4. </w:t>
      </w:r>
      <w:r w:rsidR="004C1DED">
        <w:rPr>
          <w:rFonts w:ascii="Times New Roman" w:hAnsi="Times New Roman" w:cs="Times New Roman"/>
          <w:sz w:val="20"/>
          <w:szCs w:val="20"/>
        </w:rPr>
        <w:t xml:space="preserve">Wysłuchaj opisu Ostatniej Wieczerzy  z </w:t>
      </w:r>
      <w:r w:rsidR="004C1DED">
        <w:rPr>
          <w:rFonts w:ascii="Times New Roman" w:hAnsi="Times New Roman" w:cs="Times New Roman"/>
          <w:sz w:val="20"/>
          <w:szCs w:val="20"/>
        </w:rPr>
        <w:t>Ewangelii</w:t>
      </w:r>
      <w:r w:rsidR="004C1DED" w:rsidRPr="004C1DED">
        <w:rPr>
          <w:rFonts w:ascii="Times New Roman" w:hAnsi="Times New Roman" w:cs="Times New Roman"/>
          <w:sz w:val="20"/>
          <w:szCs w:val="20"/>
        </w:rPr>
        <w:t xml:space="preserve"> </w:t>
      </w:r>
      <w:r w:rsidR="004C1DED">
        <w:rPr>
          <w:rFonts w:ascii="Times New Roman" w:hAnsi="Times New Roman" w:cs="Times New Roman"/>
          <w:sz w:val="20"/>
          <w:szCs w:val="20"/>
        </w:rPr>
        <w:t>świętego Łukasza</w:t>
      </w:r>
    </w:p>
    <w:p w:rsidR="00422769" w:rsidRDefault="0042276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5C10535" wp14:editId="48F18850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3270885" cy="2320290"/>
            <wp:effectExtent l="0" t="0" r="0" b="0"/>
            <wp:wrapTight wrapText="bothSides">
              <wp:wrapPolygon edited="0">
                <wp:start x="0" y="0"/>
                <wp:lineTo x="0" y="21458"/>
                <wp:lineTo x="21512" y="21458"/>
                <wp:lineTo x="21512" y="0"/>
                <wp:lineTo x="0" y="0"/>
              </wp:wrapPolygon>
            </wp:wrapTight>
            <wp:docPr id="9" name="Obraz 9" descr="OSTATNIA WIECZERZA - Andrzej Myśliwiec | Touchof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ATNIA WIECZERZA - Andrzej Myśliwiec | Touchof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69" w:rsidRPr="00422769" w:rsidRDefault="0042276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22769">
        <w:rPr>
          <w:rFonts w:ascii="Times New Roman" w:hAnsi="Times New Roman" w:cs="Times New Roman"/>
          <w:sz w:val="20"/>
          <w:szCs w:val="20"/>
        </w:rPr>
        <w:t>Łk</w:t>
      </w:r>
      <w:proofErr w:type="spellEnd"/>
      <w:r w:rsidRPr="00422769">
        <w:rPr>
          <w:rFonts w:ascii="Times New Roman" w:hAnsi="Times New Roman" w:cs="Times New Roman"/>
          <w:sz w:val="20"/>
          <w:szCs w:val="20"/>
        </w:rPr>
        <w:t xml:space="preserve"> 22, 7-13  </w:t>
      </w:r>
      <w:hyperlink r:id="rId21" w:history="1">
        <w:r w:rsidRPr="00422769">
          <w:rPr>
            <w:color w:val="0000FF"/>
            <w:sz w:val="20"/>
            <w:szCs w:val="20"/>
            <w:u w:val="single"/>
          </w:rPr>
          <w:t>http://www.biblijni.pl/%C5%81k,22,7-13</w:t>
        </w:r>
      </w:hyperlink>
    </w:p>
    <w:p w:rsidR="00422769" w:rsidRDefault="0042276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Łk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22, 14-18 </w:t>
      </w:r>
      <w:hyperlink r:id="rId22" w:history="1">
        <w:r w:rsidRPr="00422769">
          <w:rPr>
            <w:color w:val="0000FF"/>
            <w:u w:val="single"/>
          </w:rPr>
          <w:t>http://www.biblijni.pl/%C5%81k,22,14-18</w:t>
        </w:r>
      </w:hyperlink>
    </w:p>
    <w:p w:rsidR="00422769" w:rsidRDefault="00422769" w:rsidP="00422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Łk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22, 19 -20 </w:t>
      </w:r>
      <w:hyperlink r:id="rId23" w:history="1">
        <w:r w:rsidRPr="00224FB4">
          <w:rPr>
            <w:color w:val="0000FF"/>
            <w:u w:val="single"/>
          </w:rPr>
          <w:t>http://www.biblijni.pl/%C5%81k,22,19-20</w:t>
        </w:r>
      </w:hyperlink>
    </w:p>
    <w:p w:rsidR="00422769" w:rsidRDefault="0042276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769" w:rsidRDefault="00422769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DED" w:rsidRDefault="004C1DED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DED" w:rsidRDefault="004C1DED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DED">
        <w:rPr>
          <w:rFonts w:ascii="Times New Roman" w:hAnsi="Times New Roman" w:cs="Times New Roman"/>
          <w:b/>
          <w:sz w:val="20"/>
          <w:szCs w:val="20"/>
          <w:highlight w:val="yellow"/>
        </w:rPr>
        <w:t>Zwró</w:t>
      </w:r>
      <w:r w:rsidR="004C1DED" w:rsidRPr="004C1DED">
        <w:rPr>
          <w:rFonts w:ascii="Times New Roman" w:hAnsi="Times New Roman" w:cs="Times New Roman"/>
          <w:b/>
          <w:sz w:val="20"/>
          <w:szCs w:val="20"/>
          <w:highlight w:val="yellow"/>
        </w:rPr>
        <w:t>ć</w:t>
      </w:r>
      <w:r w:rsidRPr="004C1DED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uwag</w:t>
      </w:r>
      <w:r w:rsidR="004C1DED" w:rsidRPr="004C1DED">
        <w:rPr>
          <w:rFonts w:ascii="Times New Roman" w:hAnsi="Times New Roman" w:cs="Times New Roman"/>
          <w:b/>
          <w:sz w:val="20"/>
          <w:szCs w:val="20"/>
          <w:highlight w:val="yellow"/>
        </w:rPr>
        <w:t>ę</w:t>
      </w:r>
      <w:r w:rsidR="004C1DED">
        <w:rPr>
          <w:rFonts w:ascii="Times New Roman" w:hAnsi="Times New Roman" w:cs="Times New Roman"/>
          <w:sz w:val="20"/>
          <w:szCs w:val="20"/>
        </w:rPr>
        <w:t xml:space="preserve"> </w:t>
      </w:r>
      <w:r w:rsidRPr="0088722A">
        <w:rPr>
          <w:rFonts w:ascii="Times New Roman" w:hAnsi="Times New Roman" w:cs="Times New Roman"/>
          <w:sz w:val="20"/>
          <w:szCs w:val="20"/>
        </w:rPr>
        <w:t xml:space="preserve">na podobieństwo tego opisu (wydarzenia) do cudownego nakarmienia tłumów: </w:t>
      </w: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Jezus chce, żeby uczniowie przygotowali wieczerzę; </w:t>
      </w: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odmawia błogosławieństwo, łamie chleb i podaje uczniom; </w:t>
      </w: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pokarm, który im daje jest inny. </w:t>
      </w:r>
    </w:p>
    <w:p w:rsidR="00224FB4" w:rsidRDefault="00224FB4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FB4" w:rsidRDefault="00224FB4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DED" w:rsidRDefault="004C1DED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DED">
        <w:rPr>
          <w:rFonts w:ascii="Times New Roman" w:hAnsi="Times New Roman" w:cs="Times New Roman"/>
          <w:b/>
          <w:sz w:val="20"/>
          <w:szCs w:val="20"/>
          <w:highlight w:val="yellow"/>
        </w:rPr>
        <w:t>Pomyśl:</w:t>
      </w:r>
      <w:r w:rsidR="0088722A" w:rsidRPr="0088722A">
        <w:rPr>
          <w:rFonts w:ascii="Times New Roman" w:hAnsi="Times New Roman" w:cs="Times New Roman"/>
          <w:sz w:val="20"/>
          <w:szCs w:val="20"/>
        </w:rPr>
        <w:t xml:space="preserve"> Co cudownego dokonało się na </w:t>
      </w:r>
      <w:r>
        <w:rPr>
          <w:rFonts w:ascii="Times New Roman" w:hAnsi="Times New Roman" w:cs="Times New Roman"/>
          <w:sz w:val="20"/>
          <w:szCs w:val="20"/>
        </w:rPr>
        <w:t>O</w:t>
      </w:r>
      <w:r w:rsidR="0088722A" w:rsidRPr="0088722A">
        <w:rPr>
          <w:rFonts w:ascii="Times New Roman" w:hAnsi="Times New Roman" w:cs="Times New Roman"/>
          <w:sz w:val="20"/>
          <w:szCs w:val="20"/>
        </w:rPr>
        <w:t xml:space="preserve">statniej </w:t>
      </w:r>
      <w:r>
        <w:rPr>
          <w:rFonts w:ascii="Times New Roman" w:hAnsi="Times New Roman" w:cs="Times New Roman"/>
          <w:sz w:val="20"/>
          <w:szCs w:val="20"/>
        </w:rPr>
        <w:t>W</w:t>
      </w:r>
      <w:r w:rsidR="0088722A" w:rsidRPr="0088722A">
        <w:rPr>
          <w:rFonts w:ascii="Times New Roman" w:hAnsi="Times New Roman" w:cs="Times New Roman"/>
          <w:sz w:val="20"/>
          <w:szCs w:val="20"/>
        </w:rPr>
        <w:t>ieczerzy</w:t>
      </w:r>
      <w:r>
        <w:rPr>
          <w:rFonts w:ascii="Times New Roman" w:hAnsi="Times New Roman" w:cs="Times New Roman"/>
          <w:sz w:val="20"/>
          <w:szCs w:val="20"/>
        </w:rPr>
        <w:t xml:space="preserve"> a co podczas nakarmienia tłumów</w:t>
      </w:r>
      <w:r w:rsidR="0088722A" w:rsidRPr="0088722A">
        <w:rPr>
          <w:rFonts w:ascii="Times New Roman" w:hAnsi="Times New Roman" w:cs="Times New Roman"/>
          <w:sz w:val="20"/>
          <w:szCs w:val="20"/>
        </w:rPr>
        <w:t>? Jaki</w:t>
      </w:r>
      <w:r>
        <w:rPr>
          <w:rFonts w:ascii="Times New Roman" w:hAnsi="Times New Roman" w:cs="Times New Roman"/>
          <w:sz w:val="20"/>
          <w:szCs w:val="20"/>
        </w:rPr>
        <w:t>e</w:t>
      </w:r>
      <w:r w:rsidR="0088722A" w:rsidRPr="0088722A">
        <w:rPr>
          <w:rFonts w:ascii="Times New Roman" w:hAnsi="Times New Roman" w:cs="Times New Roman"/>
          <w:sz w:val="20"/>
          <w:szCs w:val="20"/>
        </w:rPr>
        <w:t xml:space="preserve"> cud sprawił Jezus? </w:t>
      </w: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W pierwszym </w:t>
      </w:r>
      <w:r w:rsidR="004C1DED">
        <w:rPr>
          <w:rFonts w:ascii="Times New Roman" w:hAnsi="Times New Roman" w:cs="Times New Roman"/>
          <w:sz w:val="20"/>
          <w:szCs w:val="20"/>
        </w:rPr>
        <w:t xml:space="preserve">fragmencie </w:t>
      </w:r>
      <w:r w:rsidR="00FD4451">
        <w:rPr>
          <w:rFonts w:ascii="Times New Roman" w:hAnsi="Times New Roman" w:cs="Times New Roman"/>
          <w:sz w:val="20"/>
          <w:szCs w:val="20"/>
        </w:rPr>
        <w:t xml:space="preserve">o nakarmieniu tłumów ludzi, </w:t>
      </w:r>
      <w:r w:rsidR="004C1DED">
        <w:rPr>
          <w:rFonts w:ascii="Times New Roman" w:hAnsi="Times New Roman" w:cs="Times New Roman"/>
          <w:sz w:val="20"/>
          <w:szCs w:val="20"/>
        </w:rPr>
        <w:t xml:space="preserve">odkrywamy, że Pan Jezus </w:t>
      </w:r>
      <w:r w:rsidRPr="004C1DED">
        <w:rPr>
          <w:rFonts w:ascii="Times New Roman" w:hAnsi="Times New Roman" w:cs="Times New Roman"/>
          <w:sz w:val="20"/>
          <w:szCs w:val="20"/>
          <w:highlight w:val="green"/>
        </w:rPr>
        <w:t>rozmnożył chleb</w:t>
      </w:r>
      <w:r w:rsidRPr="0088722A">
        <w:rPr>
          <w:rFonts w:ascii="Times New Roman" w:hAnsi="Times New Roman" w:cs="Times New Roman"/>
          <w:sz w:val="20"/>
          <w:szCs w:val="20"/>
        </w:rPr>
        <w:t xml:space="preserve">, było go więcej, starczyło, by nakarmić tłum; podczas </w:t>
      </w:r>
      <w:r w:rsidR="004C1DED">
        <w:rPr>
          <w:rFonts w:ascii="Times New Roman" w:hAnsi="Times New Roman" w:cs="Times New Roman"/>
          <w:sz w:val="20"/>
          <w:szCs w:val="20"/>
        </w:rPr>
        <w:t>O</w:t>
      </w:r>
      <w:r w:rsidRPr="0088722A">
        <w:rPr>
          <w:rFonts w:ascii="Times New Roman" w:hAnsi="Times New Roman" w:cs="Times New Roman"/>
          <w:sz w:val="20"/>
          <w:szCs w:val="20"/>
        </w:rPr>
        <w:t xml:space="preserve">statniej </w:t>
      </w:r>
      <w:r w:rsidR="004C1DED">
        <w:rPr>
          <w:rFonts w:ascii="Times New Roman" w:hAnsi="Times New Roman" w:cs="Times New Roman"/>
          <w:sz w:val="20"/>
          <w:szCs w:val="20"/>
        </w:rPr>
        <w:t>W</w:t>
      </w:r>
      <w:r w:rsidRPr="0088722A">
        <w:rPr>
          <w:rFonts w:ascii="Times New Roman" w:hAnsi="Times New Roman" w:cs="Times New Roman"/>
          <w:sz w:val="20"/>
          <w:szCs w:val="20"/>
        </w:rPr>
        <w:t xml:space="preserve">ieczerzy była to </w:t>
      </w:r>
      <w:r w:rsidRPr="004C1DED">
        <w:rPr>
          <w:rFonts w:ascii="Times New Roman" w:hAnsi="Times New Roman" w:cs="Times New Roman"/>
          <w:sz w:val="20"/>
          <w:szCs w:val="20"/>
          <w:highlight w:val="green"/>
        </w:rPr>
        <w:t xml:space="preserve">przemiana chleba w </w:t>
      </w:r>
      <w:r w:rsidR="00FD4451">
        <w:rPr>
          <w:rFonts w:ascii="Times New Roman" w:hAnsi="Times New Roman" w:cs="Times New Roman"/>
          <w:sz w:val="20"/>
          <w:szCs w:val="20"/>
          <w:highlight w:val="green"/>
        </w:rPr>
        <w:t>C</w:t>
      </w:r>
      <w:r w:rsidRPr="004C1DED">
        <w:rPr>
          <w:rFonts w:ascii="Times New Roman" w:hAnsi="Times New Roman" w:cs="Times New Roman"/>
          <w:sz w:val="20"/>
          <w:szCs w:val="20"/>
          <w:highlight w:val="green"/>
        </w:rPr>
        <w:t>iało</w:t>
      </w:r>
      <w:r w:rsidR="00FD4451">
        <w:rPr>
          <w:rFonts w:ascii="Times New Roman" w:hAnsi="Times New Roman" w:cs="Times New Roman"/>
          <w:sz w:val="20"/>
          <w:szCs w:val="20"/>
          <w:highlight w:val="green"/>
        </w:rPr>
        <w:t xml:space="preserve">, wina w Krew </w:t>
      </w:r>
      <w:r w:rsidR="00FD4451" w:rsidRPr="00FD4451">
        <w:rPr>
          <w:rFonts w:ascii="Times New Roman" w:hAnsi="Times New Roman" w:cs="Times New Roman"/>
          <w:sz w:val="20"/>
          <w:szCs w:val="20"/>
        </w:rPr>
        <w:t>samego Pana Jezusa</w:t>
      </w:r>
      <w:r w:rsidR="00FD4451">
        <w:rPr>
          <w:rFonts w:ascii="Times New Roman" w:hAnsi="Times New Roman" w:cs="Times New Roman"/>
          <w:sz w:val="20"/>
          <w:szCs w:val="20"/>
        </w:rPr>
        <w:t>.</w:t>
      </w:r>
    </w:p>
    <w:p w:rsidR="004C1DED" w:rsidRDefault="004C1DED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451" w:rsidRDefault="00FD4451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88722A">
        <w:rPr>
          <w:rFonts w:ascii="Times New Roman" w:hAnsi="Times New Roman" w:cs="Times New Roman"/>
          <w:sz w:val="20"/>
          <w:szCs w:val="20"/>
        </w:rPr>
        <w:t>amal</w:t>
      </w:r>
      <w:r>
        <w:rPr>
          <w:rFonts w:ascii="Times New Roman" w:hAnsi="Times New Roman" w:cs="Times New Roman"/>
          <w:sz w:val="20"/>
          <w:szCs w:val="20"/>
        </w:rPr>
        <w:t>uj</w:t>
      </w:r>
      <w:r w:rsidRPr="0088722A">
        <w:rPr>
          <w:rFonts w:ascii="Times New Roman" w:hAnsi="Times New Roman" w:cs="Times New Roman"/>
          <w:sz w:val="20"/>
          <w:szCs w:val="20"/>
        </w:rPr>
        <w:t xml:space="preserve"> na żółto te linijki tekstu, które dotyczą rozmnożenia pokarmu oraz te, które dotyczą pokarmu, jaki Jezus rozdał uczniom w czasie ostatniej wieczerzy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785"/>
      </w:tblGrid>
      <w:tr w:rsidR="004F7223" w:rsidRPr="004F7223" w:rsidTr="004F7223">
        <w:tc>
          <w:tcPr>
            <w:tcW w:w="4219" w:type="dxa"/>
          </w:tcPr>
          <w:p w:rsidR="00FD4451" w:rsidRPr="004F7223" w:rsidRDefault="00FD4451" w:rsidP="00FD4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223">
              <w:rPr>
                <w:rFonts w:ascii="Times New Roman" w:hAnsi="Times New Roman" w:cs="Times New Roman"/>
                <w:b/>
                <w:sz w:val="20"/>
                <w:szCs w:val="20"/>
              </w:rPr>
              <w:t>Mk</w:t>
            </w:r>
            <w:proofErr w:type="spellEnd"/>
            <w:r w:rsidRPr="004F7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 34–44</w:t>
            </w:r>
          </w:p>
        </w:tc>
        <w:tc>
          <w:tcPr>
            <w:tcW w:w="5785" w:type="dxa"/>
          </w:tcPr>
          <w:p w:rsidR="00FD4451" w:rsidRPr="004F7223" w:rsidRDefault="00FD4451" w:rsidP="00FD4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223">
              <w:rPr>
                <w:rFonts w:ascii="Times New Roman" w:hAnsi="Times New Roman" w:cs="Times New Roman"/>
                <w:b/>
                <w:sz w:val="20"/>
                <w:szCs w:val="20"/>
              </w:rPr>
              <w:t>Łk</w:t>
            </w:r>
            <w:proofErr w:type="spellEnd"/>
            <w:r w:rsidRPr="004F7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22, 7–20</w:t>
            </w:r>
          </w:p>
        </w:tc>
      </w:tr>
      <w:tr w:rsidR="004F7223" w:rsidRPr="004F7223" w:rsidTr="004F7223">
        <w:tc>
          <w:tcPr>
            <w:tcW w:w="4219" w:type="dxa"/>
          </w:tcPr>
          <w:p w:rsidR="00FD4451" w:rsidRPr="004F7223" w:rsidRDefault="00FD4451" w:rsidP="00FD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Gdy Jezus wysiadł, ujrzał wielki tłum. Zlitował się nad nimi, byli bowiem jak owce nie mające pasterza*. I zaczął ich nauczać.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35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gdy pora była już późna, przystąpili do Niego uczniowie i rzekli: «Miejsce jest puste, a pora już późna.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36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Odpraw ich! Niech idą do okolicznych osiedli i wsi, a kupią sobie coś do jedzenia».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37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Lecz On im odpowiedział: «Wy dajcie im jeść!» Rzekli Mu: «Mamy pójść i za dwieście denarów kupić chleba, żeby im dać jeść?»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38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 ich spytał: «Ile macie chlebów? Idźcie, zobaczcie!» Gdy się upewnili, rzekli: «Pięć i dwie ryby».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39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Wtedy polecił im wszystkim usiąść gromadami na zielonej trawie*.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40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rozłożyli się, gromada przy gromadzie, po stu i po pięćdziesięciu.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41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wziąwszy pięć chlebów i dwie ryby, spojrzał w niebo, odmówił błogosławieństwo, połamał chleby i dawał uczniom, by kładli przed nimi; także dwie ryby rozdzielił między wszystkich.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42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Jedli wszyscy do sytości.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43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zebrali jeszcze dwanaście pełnych koszów ułomków i ostatków z ryb.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44 </w:t>
            </w:r>
            <w:r w:rsidRPr="004F7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tych, którzy jedli chleby, było pięć tysięcy mężczyzn.</w:t>
            </w:r>
          </w:p>
        </w:tc>
        <w:tc>
          <w:tcPr>
            <w:tcW w:w="5785" w:type="dxa"/>
          </w:tcPr>
          <w:p w:rsidR="00FD4451" w:rsidRPr="00FD4451" w:rsidRDefault="00FD4451" w:rsidP="00FD4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Tak nadszedł dzień Przaśników, w którym należało ofiarować Paschę.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8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Jezus posłał Piotra i Jana z poleceniem: «Idźcie i przygotujcie nam Paschę, byśmy mogli ją spożyć».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9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Oni Go zapytali: «Gdzie chcesz, abyśmy ją przygotowali?»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10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Odpowiedział im: «Oto gdy wejdziecie do miasta, spotka się z wami człowiek niosący dzban wody. Idźcie za nim do domu, do którego wejdzie,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11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i powiecie gospodarzowi: "Nauczyciel pyta cię: Gdzie jest izba, w której mógłbym spożyć Paschę z moimi uczniami?"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12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On wskaże wam salę dużą, usłaną; tam przygotujecie».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13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Oni poszli, znaleźli tak, jak im powiedział, i przygotowali Paschę.</w:t>
            </w:r>
          </w:p>
          <w:p w:rsidR="00FD4451" w:rsidRPr="00FD4451" w:rsidRDefault="00FD4451" w:rsidP="00FD44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Ostatnia Pascha</w:t>
            </w:r>
          </w:p>
          <w:p w:rsidR="00FD4451" w:rsidRPr="00FD4451" w:rsidRDefault="00FD4451" w:rsidP="00FD4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14 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 gdy nadeszła pora, zajął miejsce u stołu i Apostołowie z Nim.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15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Wtedy rzekł do nich: «Gorąco pragnąłem spożyć Paschę z wami, zanim będę cierpiał.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16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Albowiem powiadam wam: Już jej spożywać nie będę, aż się spełni* w królestwie Bożym».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17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Potem wziął kielich i odmówiwszy dziękczynienie rzekł: «Weźcie go i podzielcie między siebie;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18 </w:t>
            </w:r>
            <w:r w:rsidRPr="00FD44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albowiem powiadam wam: odtąd nie będę już pił z owocu winnego krzewu, aż przyjdzie królestwo Boże».</w:t>
            </w:r>
          </w:p>
          <w:p w:rsidR="00FD4451" w:rsidRPr="00FD4451" w:rsidRDefault="00FD4451" w:rsidP="00FD44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4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Ustanowienie Eucharystii*</w:t>
            </w:r>
          </w:p>
          <w:p w:rsidR="00FD4451" w:rsidRPr="004F7223" w:rsidRDefault="00FD4451" w:rsidP="00FD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19 </w:t>
            </w:r>
            <w:r w:rsidRPr="004F72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Następnie wziął chleb, odmówiwszy dziękczynienie połamał go i podał mówiąc: «To jest Ciało moje, które za was będzie wydane: to czyńcie na moją pamiątkę!»</w:t>
            </w:r>
            <w:r w:rsidRPr="004F72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 20 </w:t>
            </w:r>
            <w:r w:rsidRPr="004F72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Tak samo i kielich po wieczerzy, mówiąc: «Ten kielich to Nowe Przymierze* we Krwi mojej, która za was będzie wylana.</w:t>
            </w:r>
          </w:p>
        </w:tc>
      </w:tr>
    </w:tbl>
    <w:p w:rsidR="00FD4451" w:rsidRDefault="00FD4451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451" w:rsidRDefault="00FD4451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Pr="00FD4451" w:rsidRDefault="0088722A" w:rsidP="008872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4451">
        <w:rPr>
          <w:rFonts w:ascii="Times New Roman" w:hAnsi="Times New Roman" w:cs="Times New Roman"/>
          <w:b/>
          <w:sz w:val="20"/>
          <w:szCs w:val="20"/>
          <w:highlight w:val="yellow"/>
        </w:rPr>
        <w:t>Notatka w zeszycie:</w:t>
      </w:r>
      <w:r w:rsidRPr="00FD44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Jezus …………………………..............................……………….. chleb dla wielu tysięcy ludzi, zostało dwanaście koszy ułomków. Chleb i wino ………..........................................……………. Ciało i Krew Jezusa.</w:t>
      </w:r>
    </w:p>
    <w:p w:rsidR="00FD4451" w:rsidRPr="0088722A" w:rsidRDefault="00FD4451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451" w:rsidRPr="005A04DD" w:rsidRDefault="0088722A" w:rsidP="008872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04DD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FD4451" w:rsidRPr="005A04DD">
        <w:rPr>
          <w:rFonts w:ascii="Times New Roman" w:hAnsi="Times New Roman" w:cs="Times New Roman"/>
          <w:b/>
          <w:sz w:val="20"/>
          <w:szCs w:val="20"/>
          <w:highlight w:val="yellow"/>
        </w:rPr>
        <w:t>Ważne: uważnie przeczytaj</w:t>
      </w:r>
      <w:r w:rsidR="005A04DD">
        <w:rPr>
          <w:rFonts w:ascii="Times New Roman" w:hAnsi="Times New Roman" w:cs="Times New Roman"/>
          <w:b/>
          <w:sz w:val="20"/>
          <w:szCs w:val="20"/>
          <w:highlight w:val="yellow"/>
        </w:rPr>
        <w:t>!!!</w:t>
      </w:r>
    </w:p>
    <w:p w:rsidR="004F7223" w:rsidRDefault="004F7223" w:rsidP="004F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223">
        <w:rPr>
          <w:rFonts w:ascii="Times New Roman" w:hAnsi="Times New Roman" w:cs="Times New Roman"/>
          <w:sz w:val="24"/>
          <w:szCs w:val="24"/>
        </w:rPr>
        <w:t>S</w:t>
      </w:r>
      <w:r w:rsidR="0088722A" w:rsidRPr="004F7223">
        <w:rPr>
          <w:rFonts w:ascii="Times New Roman" w:hAnsi="Times New Roman" w:cs="Times New Roman"/>
          <w:sz w:val="24"/>
          <w:szCs w:val="24"/>
        </w:rPr>
        <w:t>ł</w:t>
      </w:r>
      <w:r w:rsidR="00FD4451" w:rsidRPr="004F7223">
        <w:rPr>
          <w:rFonts w:ascii="Times New Roman" w:hAnsi="Times New Roman" w:cs="Times New Roman"/>
          <w:sz w:val="24"/>
          <w:szCs w:val="24"/>
        </w:rPr>
        <w:t>owa</w:t>
      </w:r>
      <w:r w:rsidR="0088722A" w:rsidRPr="004F7223">
        <w:rPr>
          <w:rFonts w:ascii="Times New Roman" w:hAnsi="Times New Roman" w:cs="Times New Roman"/>
          <w:sz w:val="24"/>
          <w:szCs w:val="24"/>
        </w:rPr>
        <w:t xml:space="preserve"> Jezusa: „To jest Ciało moje za was wydane”</w:t>
      </w:r>
      <w:r w:rsidR="00FD4451" w:rsidRPr="004F7223">
        <w:rPr>
          <w:rFonts w:ascii="Times New Roman" w:hAnsi="Times New Roman" w:cs="Times New Roman"/>
          <w:sz w:val="24"/>
          <w:szCs w:val="24"/>
        </w:rPr>
        <w:t xml:space="preserve"> ukazują</w:t>
      </w:r>
      <w:r w:rsidR="0088722A" w:rsidRPr="004F7223">
        <w:rPr>
          <w:rFonts w:ascii="Times New Roman" w:hAnsi="Times New Roman" w:cs="Times New Roman"/>
          <w:sz w:val="24"/>
          <w:szCs w:val="24"/>
        </w:rPr>
        <w:t xml:space="preserve"> związ</w:t>
      </w:r>
      <w:r w:rsidR="00FD4451" w:rsidRPr="004F7223">
        <w:rPr>
          <w:rFonts w:ascii="Times New Roman" w:hAnsi="Times New Roman" w:cs="Times New Roman"/>
          <w:sz w:val="24"/>
          <w:szCs w:val="24"/>
        </w:rPr>
        <w:t>e</w:t>
      </w:r>
      <w:r w:rsidR="0088722A" w:rsidRPr="004F7223">
        <w:rPr>
          <w:rFonts w:ascii="Times New Roman" w:hAnsi="Times New Roman" w:cs="Times New Roman"/>
          <w:sz w:val="24"/>
          <w:szCs w:val="24"/>
        </w:rPr>
        <w:t>k między Eucharystią</w:t>
      </w:r>
      <w:r w:rsidR="00FD4451" w:rsidRPr="004F7223">
        <w:rPr>
          <w:rFonts w:ascii="Times New Roman" w:hAnsi="Times New Roman" w:cs="Times New Roman"/>
          <w:sz w:val="24"/>
          <w:szCs w:val="24"/>
        </w:rPr>
        <w:t xml:space="preserve"> – czyli tym co dzieje się na Mszy Świętej</w:t>
      </w:r>
      <w:r w:rsidRPr="004F7223">
        <w:rPr>
          <w:rFonts w:ascii="Times New Roman" w:hAnsi="Times New Roman" w:cs="Times New Roman"/>
          <w:sz w:val="24"/>
          <w:szCs w:val="24"/>
        </w:rPr>
        <w:t xml:space="preserve"> podczas PRZEISTOCZENIA </w:t>
      </w:r>
      <w:r w:rsidRPr="004F7223">
        <w:rPr>
          <w:rFonts w:ascii="Times New Roman" w:hAnsi="Times New Roman" w:cs="Times New Roman"/>
          <w:sz w:val="20"/>
          <w:szCs w:val="20"/>
        </w:rPr>
        <w:t>(podręcznik str.40)</w:t>
      </w:r>
      <w:r w:rsidR="0088722A" w:rsidRPr="004F7223">
        <w:rPr>
          <w:rFonts w:ascii="Times New Roman" w:hAnsi="Times New Roman" w:cs="Times New Roman"/>
          <w:sz w:val="24"/>
          <w:szCs w:val="24"/>
        </w:rPr>
        <w:t xml:space="preserve"> a Ofiarą Jezusa na krzyżu </w:t>
      </w:r>
      <w:r w:rsidRPr="004F7223">
        <w:rPr>
          <w:rFonts w:ascii="Times New Roman" w:hAnsi="Times New Roman" w:cs="Times New Roman"/>
          <w:sz w:val="20"/>
          <w:szCs w:val="20"/>
        </w:rPr>
        <w:t>(</w:t>
      </w:r>
      <w:r w:rsidR="0088722A" w:rsidRPr="004F7223">
        <w:rPr>
          <w:rFonts w:ascii="Times New Roman" w:hAnsi="Times New Roman" w:cs="Times New Roman"/>
          <w:sz w:val="20"/>
          <w:szCs w:val="20"/>
        </w:rPr>
        <w:t xml:space="preserve">podręcznika, s. </w:t>
      </w:r>
      <w:r w:rsidRPr="004F7223">
        <w:rPr>
          <w:rFonts w:ascii="Times New Roman" w:hAnsi="Times New Roman" w:cs="Times New Roman"/>
          <w:sz w:val="20"/>
          <w:szCs w:val="20"/>
        </w:rPr>
        <w:t>41, zad 3)</w:t>
      </w:r>
      <w:r w:rsidR="0088722A" w:rsidRPr="004F7223">
        <w:rPr>
          <w:rFonts w:ascii="Times New Roman" w:hAnsi="Times New Roman" w:cs="Times New Roman"/>
          <w:sz w:val="20"/>
          <w:szCs w:val="20"/>
        </w:rPr>
        <w:t>.</w:t>
      </w:r>
      <w:r w:rsidR="0088722A" w:rsidRPr="004F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DD" w:rsidRDefault="0088722A" w:rsidP="004F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223">
        <w:rPr>
          <w:rFonts w:ascii="Times New Roman" w:hAnsi="Times New Roman" w:cs="Times New Roman"/>
          <w:sz w:val="24"/>
          <w:szCs w:val="24"/>
        </w:rPr>
        <w:lastRenderedPageBreak/>
        <w:t>Eucharystia uobecnieni</w:t>
      </w:r>
      <w:r w:rsidR="004F7223">
        <w:rPr>
          <w:rFonts w:ascii="Times New Roman" w:hAnsi="Times New Roman" w:cs="Times New Roman"/>
          <w:sz w:val="24"/>
          <w:szCs w:val="24"/>
        </w:rPr>
        <w:t>a</w:t>
      </w:r>
      <w:r w:rsidRPr="004F7223">
        <w:rPr>
          <w:rFonts w:ascii="Times New Roman" w:hAnsi="Times New Roman" w:cs="Times New Roman"/>
          <w:sz w:val="24"/>
          <w:szCs w:val="24"/>
        </w:rPr>
        <w:t xml:space="preserve"> męk</w:t>
      </w:r>
      <w:r w:rsidR="004F7223">
        <w:rPr>
          <w:rFonts w:ascii="Times New Roman" w:hAnsi="Times New Roman" w:cs="Times New Roman"/>
          <w:sz w:val="24"/>
          <w:szCs w:val="24"/>
        </w:rPr>
        <w:t>ę</w:t>
      </w:r>
      <w:r w:rsidRPr="004F7223">
        <w:rPr>
          <w:rFonts w:ascii="Times New Roman" w:hAnsi="Times New Roman" w:cs="Times New Roman"/>
          <w:sz w:val="24"/>
          <w:szCs w:val="24"/>
        </w:rPr>
        <w:t xml:space="preserve"> i śmier</w:t>
      </w:r>
      <w:r w:rsidR="004F7223">
        <w:rPr>
          <w:rFonts w:ascii="Times New Roman" w:hAnsi="Times New Roman" w:cs="Times New Roman"/>
          <w:sz w:val="24"/>
          <w:szCs w:val="24"/>
        </w:rPr>
        <w:t>ć</w:t>
      </w:r>
      <w:r w:rsidRPr="004F7223">
        <w:rPr>
          <w:rFonts w:ascii="Times New Roman" w:hAnsi="Times New Roman" w:cs="Times New Roman"/>
          <w:sz w:val="24"/>
          <w:szCs w:val="24"/>
        </w:rPr>
        <w:t xml:space="preserve"> Jezusa. </w:t>
      </w:r>
      <w:r w:rsidR="004F7223" w:rsidRPr="0029682B">
        <w:rPr>
          <w:rFonts w:ascii="Times New Roman" w:hAnsi="Times New Roman" w:cs="Times New Roman"/>
          <w:b/>
          <w:sz w:val="24"/>
          <w:szCs w:val="24"/>
          <w:highlight w:val="green"/>
        </w:rPr>
        <w:t>Uobecnianie</w:t>
      </w:r>
      <w:r w:rsidR="004F7223" w:rsidRPr="0029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223">
        <w:rPr>
          <w:rFonts w:ascii="Times New Roman" w:hAnsi="Times New Roman" w:cs="Times New Roman"/>
          <w:sz w:val="24"/>
          <w:szCs w:val="24"/>
        </w:rPr>
        <w:t>oznacza, że na każdej Mszy Świętej -</w:t>
      </w:r>
      <w:r w:rsidR="005A04DD">
        <w:rPr>
          <w:rFonts w:ascii="Times New Roman" w:hAnsi="Times New Roman" w:cs="Times New Roman"/>
          <w:sz w:val="24"/>
          <w:szCs w:val="24"/>
        </w:rPr>
        <w:t>Eucharystii</w:t>
      </w:r>
      <w:r w:rsidR="004F7223">
        <w:rPr>
          <w:rFonts w:ascii="Times New Roman" w:hAnsi="Times New Roman" w:cs="Times New Roman"/>
          <w:sz w:val="24"/>
          <w:szCs w:val="24"/>
        </w:rPr>
        <w:t xml:space="preserve"> </w:t>
      </w:r>
      <w:r w:rsidR="005A04DD">
        <w:rPr>
          <w:rFonts w:ascii="Times New Roman" w:hAnsi="Times New Roman" w:cs="Times New Roman"/>
          <w:sz w:val="24"/>
          <w:szCs w:val="24"/>
        </w:rPr>
        <w:t xml:space="preserve">jest obecny Pan Jezus, na każdej Mszy Święte Pan Jezus </w:t>
      </w:r>
      <w:r w:rsidR="005A04DD">
        <w:rPr>
          <w:rFonts w:ascii="Times New Roman" w:hAnsi="Times New Roman" w:cs="Times New Roman"/>
          <w:sz w:val="24"/>
          <w:szCs w:val="24"/>
        </w:rPr>
        <w:t>ofiar</w:t>
      </w:r>
      <w:r w:rsidR="005A04DD">
        <w:rPr>
          <w:rFonts w:ascii="Times New Roman" w:hAnsi="Times New Roman" w:cs="Times New Roman"/>
          <w:sz w:val="24"/>
          <w:szCs w:val="24"/>
        </w:rPr>
        <w:t>uje się za nas</w:t>
      </w:r>
      <w:r w:rsidR="005A04DD">
        <w:rPr>
          <w:rFonts w:ascii="Times New Roman" w:hAnsi="Times New Roman" w:cs="Times New Roman"/>
          <w:sz w:val="24"/>
          <w:szCs w:val="24"/>
        </w:rPr>
        <w:t xml:space="preserve"> </w:t>
      </w:r>
      <w:r w:rsidR="005A04DD">
        <w:rPr>
          <w:rFonts w:ascii="Times New Roman" w:hAnsi="Times New Roman" w:cs="Times New Roman"/>
          <w:sz w:val="24"/>
          <w:szCs w:val="24"/>
        </w:rPr>
        <w:t>– wspominamy i przeżywamy Męka i Śmierć Pana Jezusa</w:t>
      </w:r>
      <w:r w:rsidR="0029682B">
        <w:rPr>
          <w:rFonts w:ascii="Times New Roman" w:hAnsi="Times New Roman" w:cs="Times New Roman"/>
          <w:sz w:val="24"/>
          <w:szCs w:val="24"/>
        </w:rPr>
        <w:t xml:space="preserve"> oraz Jego Zmartwychwstanie</w:t>
      </w:r>
    </w:p>
    <w:p w:rsidR="005A04DD" w:rsidRDefault="005A04DD" w:rsidP="004F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DD" w:rsidRDefault="005A04DD" w:rsidP="004F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7E6B37" w:rsidTr="007E6B37">
        <w:trPr>
          <w:trHeight w:val="3309"/>
        </w:trPr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4DD" w:rsidRDefault="005A04DD" w:rsidP="004F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19D3FE" wp14:editId="2FA78351">
                  <wp:extent cx="2927444" cy="1951355"/>
                  <wp:effectExtent l="0" t="0" r="0" b="0"/>
                  <wp:docPr id="10" name="Obraz 10" descr="Bazylika Mikoł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zylika Mikoł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63" cy="196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:rsidR="005A04DD" w:rsidRDefault="005A04DD" w:rsidP="007E6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54EFB3" wp14:editId="2CA0EC83">
                  <wp:extent cx="2934392" cy="1946554"/>
                  <wp:effectExtent l="0" t="0" r="0" b="0"/>
                  <wp:docPr id="11" name="Obraz 11" descr="Znaki naturalne w liturgii - ks. prof. UAM dr hab. Darius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i naturalne w liturgii - ks. prof. UAM dr hab. Darius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29" cy="198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B37" w:rsidTr="007E6B37">
        <w:trPr>
          <w:trHeight w:val="3309"/>
        </w:trPr>
        <w:tc>
          <w:tcPr>
            <w:tcW w:w="5002" w:type="dxa"/>
            <w:tcBorders>
              <w:left w:val="nil"/>
              <w:bottom w:val="nil"/>
              <w:right w:val="single" w:sz="4" w:space="0" w:color="auto"/>
            </w:tcBorders>
          </w:tcPr>
          <w:p w:rsidR="005A04DD" w:rsidRDefault="007E6B37" w:rsidP="007E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E3ACC9" wp14:editId="40BAE856">
                  <wp:extent cx="2871025" cy="2067636"/>
                  <wp:effectExtent l="0" t="0" r="0" b="0"/>
                  <wp:docPr id="12" name="Obraz 12" descr="Intencje Mszy Świętych 13-19.01.2020 | Rzymskokatolicka Parafia p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ncje Mszy Świętych 13-19.01.2020 | Rzymskokatolicka Parafia p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84" cy="210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tcBorders>
              <w:left w:val="single" w:sz="4" w:space="0" w:color="auto"/>
              <w:bottom w:val="nil"/>
              <w:right w:val="nil"/>
            </w:tcBorders>
          </w:tcPr>
          <w:p w:rsidR="005A04DD" w:rsidRDefault="007E6B37" w:rsidP="007E6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E2EFA8" wp14:editId="29392316">
                  <wp:extent cx="2905438" cy="2101215"/>
                  <wp:effectExtent l="0" t="0" r="0" b="0"/>
                  <wp:docPr id="13" name="Obraz 13" descr="Niedziela Zmartwychwstania Pańskiego - Klasztor O.O. Karmelitów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edziela Zmartwychwstania Pańskiego - Klasztor O.O. Karmelitów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046" cy="218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4DD" w:rsidRDefault="005A04DD" w:rsidP="004F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DD" w:rsidRDefault="005A04DD" w:rsidP="004F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451" w:rsidRDefault="00FD4451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6. </w:t>
      </w:r>
      <w:r w:rsidR="00A722B2" w:rsidRPr="00A722B2">
        <w:rPr>
          <w:rFonts w:ascii="Times New Roman" w:hAnsi="Times New Roman" w:cs="Times New Roman"/>
          <w:b/>
          <w:sz w:val="20"/>
          <w:szCs w:val="20"/>
          <w:highlight w:val="yellow"/>
        </w:rPr>
        <w:t>Zadanie i n</w:t>
      </w:r>
      <w:r w:rsidRPr="00A722B2">
        <w:rPr>
          <w:rFonts w:ascii="Times New Roman" w:hAnsi="Times New Roman" w:cs="Times New Roman"/>
          <w:b/>
          <w:sz w:val="20"/>
          <w:szCs w:val="20"/>
          <w:highlight w:val="yellow"/>
        </w:rPr>
        <w:t>auka aklamacji</w:t>
      </w:r>
      <w:r w:rsidR="007E6B37">
        <w:rPr>
          <w:rFonts w:ascii="Times New Roman" w:hAnsi="Times New Roman" w:cs="Times New Roman"/>
          <w:sz w:val="20"/>
          <w:szCs w:val="20"/>
        </w:rPr>
        <w:t xml:space="preserve"> – </w:t>
      </w:r>
      <w:r w:rsidR="00A722B2">
        <w:rPr>
          <w:rFonts w:ascii="Times New Roman" w:hAnsi="Times New Roman" w:cs="Times New Roman"/>
          <w:sz w:val="20"/>
          <w:szCs w:val="20"/>
        </w:rPr>
        <w:t xml:space="preserve">podręcznik </w:t>
      </w:r>
      <w:r w:rsidR="007E6B37">
        <w:rPr>
          <w:rFonts w:ascii="Times New Roman" w:hAnsi="Times New Roman" w:cs="Times New Roman"/>
          <w:sz w:val="20"/>
          <w:szCs w:val="20"/>
        </w:rPr>
        <w:t>zad</w:t>
      </w:r>
      <w:r w:rsidR="00A722B2">
        <w:rPr>
          <w:rFonts w:ascii="Times New Roman" w:hAnsi="Times New Roman" w:cs="Times New Roman"/>
          <w:sz w:val="20"/>
          <w:szCs w:val="20"/>
        </w:rPr>
        <w:t>.</w:t>
      </w:r>
      <w:r w:rsidR="007E6B37">
        <w:rPr>
          <w:rFonts w:ascii="Times New Roman" w:hAnsi="Times New Roman" w:cs="Times New Roman"/>
          <w:sz w:val="20"/>
          <w:szCs w:val="20"/>
        </w:rPr>
        <w:t xml:space="preserve"> 5</w:t>
      </w:r>
      <w:r w:rsidR="00A722B2">
        <w:rPr>
          <w:rFonts w:ascii="Times New Roman" w:hAnsi="Times New Roman" w:cs="Times New Roman"/>
          <w:sz w:val="20"/>
          <w:szCs w:val="20"/>
        </w:rPr>
        <w:t>, str. 43</w:t>
      </w:r>
      <w:r w:rsidRPr="0088722A">
        <w:rPr>
          <w:rFonts w:ascii="Times New Roman" w:hAnsi="Times New Roman" w:cs="Times New Roman"/>
          <w:sz w:val="20"/>
          <w:szCs w:val="20"/>
        </w:rPr>
        <w:t xml:space="preserve">. </w:t>
      </w:r>
      <w:r w:rsidR="0029682B" w:rsidRPr="0029682B">
        <w:rPr>
          <w:rFonts w:ascii="Times New Roman" w:hAnsi="Times New Roman" w:cs="Times New Roman"/>
          <w:b/>
          <w:sz w:val="20"/>
          <w:szCs w:val="20"/>
          <w:highlight w:val="yellow"/>
        </w:rPr>
        <w:t>Wykonaj resztę zadań</w:t>
      </w:r>
      <w:r w:rsidR="0029682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z podręcznika.</w:t>
      </w:r>
    </w:p>
    <w:p w:rsidR="007E6B37" w:rsidRDefault="007E6B37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7. </w:t>
      </w:r>
      <w:r w:rsidR="00A722B2">
        <w:rPr>
          <w:rFonts w:ascii="Times New Roman" w:hAnsi="Times New Roman" w:cs="Times New Roman"/>
          <w:sz w:val="20"/>
          <w:szCs w:val="20"/>
        </w:rPr>
        <w:t>P</w:t>
      </w:r>
      <w:r w:rsidRPr="0088722A">
        <w:rPr>
          <w:rFonts w:ascii="Times New Roman" w:hAnsi="Times New Roman" w:cs="Times New Roman"/>
          <w:sz w:val="20"/>
          <w:szCs w:val="20"/>
        </w:rPr>
        <w:t>ieśni eucharystyczn</w:t>
      </w:r>
      <w:r w:rsidR="0029682B">
        <w:rPr>
          <w:rFonts w:ascii="Times New Roman" w:hAnsi="Times New Roman" w:cs="Times New Roman"/>
          <w:sz w:val="20"/>
          <w:szCs w:val="20"/>
        </w:rPr>
        <w:t xml:space="preserve">e: </w:t>
      </w:r>
    </w:p>
    <w:p w:rsidR="00A722B2" w:rsidRPr="0029682B" w:rsidRDefault="00F469A8" w:rsidP="0029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82B">
        <w:rPr>
          <w:rFonts w:ascii="Times New Roman" w:hAnsi="Times New Roman" w:cs="Times New Roman"/>
          <w:sz w:val="20"/>
          <w:szCs w:val="20"/>
        </w:rPr>
        <w:t xml:space="preserve">Kto spożywa ten Boski chleb </w:t>
      </w:r>
      <w:hyperlink r:id="rId28" w:history="1">
        <w:r w:rsidRPr="0029682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https://www.youtube.com/watch?v=IjRLZIqnarQ</w:t>
        </w:r>
      </w:hyperlink>
    </w:p>
    <w:p w:rsidR="00F469A8" w:rsidRPr="0029682B" w:rsidRDefault="00F469A8" w:rsidP="0029682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Chlebie Najcichszy</w:t>
      </w:r>
      <w:r w:rsidR="0029682B" w:rsidRPr="0029682B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="0029682B" w:rsidRPr="0029682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https://www.youtube.com/watch?v=YCZ2JWsnvww</w:t>
        </w:r>
      </w:hyperlink>
      <w:r w:rsidR="0029682B" w:rsidRPr="002968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682B" w:rsidRPr="00F469A8" w:rsidRDefault="0029682B" w:rsidP="0029682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29682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W kruszynie chleba Panie jesteś </w:t>
      </w:r>
      <w:hyperlink r:id="rId30" w:history="1">
        <w:r w:rsidRPr="0029682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https://www.youtube.com/watch?v=BR7Ava9ibnc</w:t>
        </w:r>
      </w:hyperlink>
    </w:p>
    <w:p w:rsidR="00A722B2" w:rsidRDefault="00A722B2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2B2" w:rsidRDefault="00A722B2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2B2" w:rsidRPr="00F469A8" w:rsidRDefault="00A722B2" w:rsidP="00F469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9A8">
        <w:rPr>
          <w:rFonts w:ascii="Times New Roman" w:hAnsi="Times New Roman" w:cs="Times New Roman"/>
          <w:b/>
          <w:sz w:val="20"/>
          <w:szCs w:val="20"/>
          <w:highlight w:val="yellow"/>
        </w:rPr>
        <w:t>DODATKOWE INFORMACJE: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Najważniejszą częścią Mszy Świętej jest liturgia Eucharystii, a w trakcie niej </w:t>
      </w:r>
      <w:r w:rsidR="00A722B2" w:rsidRPr="0088722A">
        <w:rPr>
          <w:rFonts w:ascii="Times New Roman" w:hAnsi="Times New Roman" w:cs="Times New Roman"/>
          <w:sz w:val="20"/>
          <w:szCs w:val="20"/>
        </w:rPr>
        <w:t>PRZEISTOCZENIE czyli KONSEKRACJA</w:t>
      </w:r>
      <w:r w:rsidRPr="0088722A">
        <w:rPr>
          <w:rFonts w:ascii="Times New Roman" w:hAnsi="Times New Roman" w:cs="Times New Roman"/>
          <w:sz w:val="20"/>
          <w:szCs w:val="20"/>
        </w:rPr>
        <w:t>. Chleb (hostia) i wino stają się Ciałem i Krwią Pańską. Potem je przyjmujemy</w:t>
      </w:r>
      <w:r w:rsidR="00A722B2">
        <w:rPr>
          <w:rFonts w:ascii="Times New Roman" w:hAnsi="Times New Roman" w:cs="Times New Roman"/>
          <w:sz w:val="20"/>
          <w:szCs w:val="20"/>
        </w:rPr>
        <w:t xml:space="preserve"> W Komunii Świętej</w:t>
      </w:r>
      <w:r w:rsidRPr="0088722A">
        <w:rPr>
          <w:rFonts w:ascii="Times New Roman" w:hAnsi="Times New Roman" w:cs="Times New Roman"/>
          <w:sz w:val="20"/>
          <w:szCs w:val="20"/>
        </w:rPr>
        <w:t xml:space="preserve">. Podczas Mszy Świętej Jezus ofiarowuje się za nas w sposób bezkrwawy, pod postaciami chleba i wina. </w:t>
      </w:r>
    </w:p>
    <w:p w:rsidR="0088722A" w:rsidRPr="00A722B2" w:rsidRDefault="0088722A" w:rsidP="008872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22B2">
        <w:rPr>
          <w:rFonts w:ascii="Times New Roman" w:hAnsi="Times New Roman" w:cs="Times New Roman"/>
          <w:i/>
          <w:sz w:val="20"/>
          <w:szCs w:val="20"/>
        </w:rPr>
        <w:t xml:space="preserve">Jak wypełniam życzenie i prośbę Jezusa: „Bierzcie i jedzcie z tego wszyscy”? </w:t>
      </w: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Uczestniczę w najważniejszych tajemnicach naszej wiary. Mogę wtedy przynieść i ofiarować Jezusowi najdroższe sprawy swojego życia. </w:t>
      </w:r>
      <w:r w:rsidRPr="00A722B2">
        <w:rPr>
          <w:rFonts w:ascii="Times New Roman" w:hAnsi="Times New Roman" w:cs="Times New Roman"/>
          <w:i/>
          <w:sz w:val="20"/>
          <w:szCs w:val="20"/>
        </w:rPr>
        <w:t>Czy pamiętam o tym i ofiarowuję je Bogu?</w:t>
      </w:r>
      <w:r w:rsidRPr="0088722A">
        <w:rPr>
          <w:rFonts w:ascii="Times New Roman" w:hAnsi="Times New Roman" w:cs="Times New Roman"/>
          <w:sz w:val="20"/>
          <w:szCs w:val="20"/>
        </w:rPr>
        <w:t xml:space="preserve"> W czasie przygotowania darów ofiarnych przygotowujemy stół ołtarzowy dla świętej Uczty Ofiarnej.</w:t>
      </w: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Pr="00A722B2" w:rsidRDefault="0088722A" w:rsidP="008872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Modlitwa eucharystyczna , którą odmawia kapłan, wyraża uwielbienie i dziękczynienie (Eucharystia). Kapłan wypowiada słowa Chrystusa z </w:t>
      </w:r>
      <w:r w:rsidR="00A722B2">
        <w:rPr>
          <w:rFonts w:ascii="Times New Roman" w:hAnsi="Times New Roman" w:cs="Times New Roman"/>
          <w:sz w:val="20"/>
          <w:szCs w:val="20"/>
        </w:rPr>
        <w:t>O</w:t>
      </w:r>
      <w:r w:rsidRPr="0088722A">
        <w:rPr>
          <w:rFonts w:ascii="Times New Roman" w:hAnsi="Times New Roman" w:cs="Times New Roman"/>
          <w:sz w:val="20"/>
          <w:szCs w:val="20"/>
        </w:rPr>
        <w:t xml:space="preserve">statniej </w:t>
      </w:r>
      <w:r w:rsidR="00A722B2">
        <w:rPr>
          <w:rFonts w:ascii="Times New Roman" w:hAnsi="Times New Roman" w:cs="Times New Roman"/>
          <w:sz w:val="20"/>
          <w:szCs w:val="20"/>
        </w:rPr>
        <w:t>W</w:t>
      </w:r>
      <w:r w:rsidRPr="0088722A">
        <w:rPr>
          <w:rFonts w:ascii="Times New Roman" w:hAnsi="Times New Roman" w:cs="Times New Roman"/>
          <w:sz w:val="20"/>
          <w:szCs w:val="20"/>
        </w:rPr>
        <w:t xml:space="preserve">ieczerzy (słowa </w:t>
      </w:r>
      <w:r w:rsidR="00A722B2">
        <w:rPr>
          <w:rFonts w:ascii="Times New Roman" w:hAnsi="Times New Roman" w:cs="Times New Roman"/>
          <w:sz w:val="20"/>
          <w:szCs w:val="20"/>
        </w:rPr>
        <w:t>P</w:t>
      </w:r>
      <w:r w:rsidRPr="0088722A">
        <w:rPr>
          <w:rFonts w:ascii="Times New Roman" w:hAnsi="Times New Roman" w:cs="Times New Roman"/>
          <w:sz w:val="20"/>
          <w:szCs w:val="20"/>
        </w:rPr>
        <w:t>rzeistoczenia</w:t>
      </w:r>
      <w:r w:rsidR="00A722B2">
        <w:rPr>
          <w:rFonts w:ascii="Times New Roman" w:hAnsi="Times New Roman" w:cs="Times New Roman"/>
          <w:sz w:val="20"/>
          <w:szCs w:val="20"/>
        </w:rPr>
        <w:t xml:space="preserve"> … </w:t>
      </w:r>
      <w:r w:rsidR="00A722B2">
        <w:rPr>
          <w:rFonts w:ascii="Times New Roman" w:hAnsi="Times New Roman" w:cs="Times New Roman"/>
          <w:i/>
          <w:sz w:val="20"/>
          <w:szCs w:val="20"/>
        </w:rPr>
        <w:t>Bierzcie i jedzcie… Bierzcie i pijcie…</w:t>
      </w:r>
      <w:r w:rsidRPr="0088722A">
        <w:rPr>
          <w:rFonts w:ascii="Times New Roman" w:hAnsi="Times New Roman" w:cs="Times New Roman"/>
          <w:sz w:val="20"/>
          <w:szCs w:val="20"/>
        </w:rPr>
        <w:t xml:space="preserve">), a chleb i wino stają się Ciałem i Krwią Chrystusa. </w:t>
      </w:r>
      <w:r w:rsidRPr="00A722B2">
        <w:rPr>
          <w:rFonts w:ascii="Times New Roman" w:hAnsi="Times New Roman" w:cs="Times New Roman"/>
          <w:b/>
          <w:sz w:val="20"/>
          <w:szCs w:val="20"/>
        </w:rPr>
        <w:t xml:space="preserve">Wierni angażują się w modlitwę kapłana poprzez odpowiedzi i wspólnotowe wezwania. </w:t>
      </w:r>
    </w:p>
    <w:p w:rsidR="00A722B2" w:rsidRDefault="00A722B2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Modlitwa eucharystyczna jest najważniejszą modlitwą Mszy Świętej. Rozwinęła się z dwóch modlitw dziękczynnych, którymi modlił się Jezus przed i po ostatniej wieczerzy. </w:t>
      </w:r>
    </w:p>
    <w:p w:rsidR="00D92EB4" w:rsidRPr="00D92EB4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Modlitwa eucharystyczna jest dzisiaj bardzo długą modlitwą! Posiada zawsze określoną budowę</w:t>
      </w:r>
    </w:p>
    <w:p w:rsidR="00D92EB4" w:rsidRPr="00D92EB4" w:rsidRDefault="00D92EB4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B4" w:rsidRPr="00D92EB4" w:rsidRDefault="00D92EB4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Default="00D92EB4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22A" w:rsidRDefault="0088722A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Default="0088722A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2B2">
        <w:rPr>
          <w:rFonts w:ascii="Times New Roman" w:hAnsi="Times New Roman" w:cs="Times New Roman"/>
          <w:sz w:val="20"/>
          <w:szCs w:val="20"/>
          <w:highlight w:val="cyan"/>
        </w:rPr>
        <w:t>BUDOWA MODLITWY EUCHARYSTYCZNEJ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Modlitwa eucharystyczna składa się z jedenastu elementów: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Rozpoczynamy ją wezwaniami wprowadzającymi. Jest to krótki, radosny dialog kapłana z wiernymi: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Kapłan: </w:t>
      </w:r>
      <w:r w:rsidRPr="00F469A8">
        <w:rPr>
          <w:rFonts w:ascii="Times New Roman" w:hAnsi="Times New Roman" w:cs="Times New Roman"/>
          <w:i/>
          <w:sz w:val="20"/>
          <w:szCs w:val="20"/>
        </w:rPr>
        <w:t xml:space="preserve">Pan z wami! </w:t>
      </w:r>
    </w:p>
    <w:p w:rsidR="00A722B2" w:rsidRPr="00F469A8" w:rsidRDefault="0088722A" w:rsidP="008872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Wierni: </w:t>
      </w:r>
      <w:r w:rsidRPr="00F469A8">
        <w:rPr>
          <w:rFonts w:ascii="Times New Roman" w:hAnsi="Times New Roman" w:cs="Times New Roman"/>
          <w:i/>
          <w:sz w:val="20"/>
          <w:szCs w:val="20"/>
        </w:rPr>
        <w:t xml:space="preserve">I z duchem twoim!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K: </w:t>
      </w:r>
      <w:r w:rsidRPr="00F469A8">
        <w:rPr>
          <w:rFonts w:ascii="Times New Roman" w:hAnsi="Times New Roman" w:cs="Times New Roman"/>
          <w:i/>
          <w:sz w:val="20"/>
          <w:szCs w:val="20"/>
        </w:rPr>
        <w:t>W górę serca!</w:t>
      </w:r>
      <w:r w:rsidRPr="008872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W: </w:t>
      </w:r>
      <w:r w:rsidRPr="00F469A8">
        <w:rPr>
          <w:rFonts w:ascii="Times New Roman" w:hAnsi="Times New Roman" w:cs="Times New Roman"/>
          <w:i/>
          <w:sz w:val="20"/>
          <w:szCs w:val="20"/>
        </w:rPr>
        <w:t>Wznosimy je do Pana</w:t>
      </w:r>
      <w:r w:rsidRPr="0088722A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K: </w:t>
      </w:r>
      <w:r w:rsidRPr="00F469A8">
        <w:rPr>
          <w:rFonts w:ascii="Times New Roman" w:hAnsi="Times New Roman" w:cs="Times New Roman"/>
          <w:i/>
          <w:sz w:val="20"/>
          <w:szCs w:val="20"/>
        </w:rPr>
        <w:t>Dzięki składamy Panu Bogu naszemu!</w:t>
      </w:r>
      <w:r w:rsidRPr="0088722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722A" w:rsidRPr="00F469A8" w:rsidRDefault="0088722A" w:rsidP="008872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W: </w:t>
      </w:r>
      <w:r w:rsidRPr="00F469A8">
        <w:rPr>
          <w:rFonts w:ascii="Times New Roman" w:hAnsi="Times New Roman" w:cs="Times New Roman"/>
          <w:i/>
          <w:sz w:val="20"/>
          <w:szCs w:val="20"/>
        </w:rPr>
        <w:t>Godne to i sprawiedliwe!</w:t>
      </w:r>
    </w:p>
    <w:p w:rsidR="0088722A" w:rsidRPr="00F469A8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Dziękujemy i wielbimy...</w:t>
      </w:r>
      <w:r w:rsidRPr="0088722A">
        <w:rPr>
          <w:rFonts w:ascii="Times New Roman" w:hAnsi="Times New Roman" w:cs="Times New Roman"/>
          <w:sz w:val="20"/>
          <w:szCs w:val="20"/>
        </w:rPr>
        <w:t xml:space="preserve"> Boga Ojca, za Jezusa Chrystusa i za wszystko, co On dla nas uczynił. Dlatego właśnie modlitwę tę nazywa się Modlitwą eucharystyczną . </w:t>
      </w:r>
      <w:r w:rsidRPr="00F469A8">
        <w:rPr>
          <w:rFonts w:ascii="Times New Roman" w:hAnsi="Times New Roman" w:cs="Times New Roman"/>
          <w:b/>
          <w:sz w:val="20"/>
          <w:szCs w:val="20"/>
          <w:highlight w:val="cyan"/>
        </w:rPr>
        <w:t>Greckie słowo „eucharystia” znaczy ‘dziękczynienie’.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Śpiewamy wspólnie...</w:t>
      </w:r>
      <w:r w:rsidRPr="0088722A">
        <w:rPr>
          <w:rFonts w:ascii="Times New Roman" w:hAnsi="Times New Roman" w:cs="Times New Roman"/>
          <w:sz w:val="20"/>
          <w:szCs w:val="20"/>
        </w:rPr>
        <w:t xml:space="preserve"> uwielbienie i chwalę Bogu w hymnie: Święty, Święty, Święty.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Prosimy...,</w:t>
      </w:r>
      <w:r w:rsidRPr="0088722A">
        <w:rPr>
          <w:rFonts w:ascii="Times New Roman" w:hAnsi="Times New Roman" w:cs="Times New Roman"/>
          <w:sz w:val="20"/>
          <w:szCs w:val="20"/>
        </w:rPr>
        <w:t xml:space="preserve"> aby dary chleba i wina stały się Ciałem i Krwią Jezusa Chrystusa. Równocześnie kapłan wyciąga ręce nad darami i czyni nad nimi znak krzyża.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  <w:highlight w:val="magenta"/>
        </w:rPr>
        <w:t>Centrum</w:t>
      </w:r>
      <w:r w:rsidRPr="0088722A">
        <w:rPr>
          <w:rFonts w:ascii="Times New Roman" w:hAnsi="Times New Roman" w:cs="Times New Roman"/>
          <w:sz w:val="20"/>
          <w:szCs w:val="20"/>
        </w:rPr>
        <w:t xml:space="preserve"> Modlitwy eucharystycznej stanowią słowa Chrystusa z ostatniej wieczerzy (słowa</w:t>
      </w:r>
      <w:r w:rsidRPr="00F469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69A8">
        <w:rPr>
          <w:rFonts w:ascii="Times New Roman" w:hAnsi="Times New Roman" w:cs="Times New Roman"/>
          <w:b/>
          <w:sz w:val="20"/>
          <w:szCs w:val="20"/>
          <w:highlight w:val="magenta"/>
        </w:rPr>
        <w:t>przeistoczenia</w:t>
      </w:r>
      <w:r w:rsidRPr="0088722A">
        <w:rPr>
          <w:rFonts w:ascii="Times New Roman" w:hAnsi="Times New Roman" w:cs="Times New Roman"/>
          <w:sz w:val="20"/>
          <w:szCs w:val="20"/>
        </w:rPr>
        <w:t>):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sz w:val="20"/>
          <w:szCs w:val="20"/>
          <w:highlight w:val="magenta"/>
        </w:rPr>
        <w:t>K:</w:t>
      </w:r>
      <w:r w:rsidRPr="0088722A">
        <w:rPr>
          <w:rFonts w:ascii="Times New Roman" w:hAnsi="Times New Roman" w:cs="Times New Roman"/>
          <w:sz w:val="20"/>
          <w:szCs w:val="20"/>
        </w:rPr>
        <w:t xml:space="preserve"> </w:t>
      </w:r>
      <w:r w:rsidRPr="00F469A8">
        <w:rPr>
          <w:rFonts w:ascii="Times New Roman" w:hAnsi="Times New Roman" w:cs="Times New Roman"/>
          <w:sz w:val="20"/>
          <w:szCs w:val="20"/>
          <w:highlight w:val="magenta"/>
        </w:rPr>
        <w:t>To jest Ciało moje, które za was będzie wydane. To jest kielich Krwi mojej nowego i wiecznego przymierza, która za was i za wielu będzie wylana na odpuszczenie grzechów. To czyńcie na moją pamiątkę.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Lud odpowiada: W: Głosimy śmierć Twoją, Panie Jezu, wyznajemy Twoje zmartwychwstanie i oczekujemy Twego przyjścia w chwale.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Wspominamy...</w:t>
      </w:r>
      <w:r w:rsidRPr="0088722A">
        <w:rPr>
          <w:rFonts w:ascii="Times New Roman" w:hAnsi="Times New Roman" w:cs="Times New Roman"/>
          <w:sz w:val="20"/>
          <w:szCs w:val="20"/>
        </w:rPr>
        <w:t xml:space="preserve"> śmierć i zmartwychwstanie Pana Jezusa.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Modlimy się...</w:t>
      </w:r>
      <w:r w:rsidRPr="0088722A">
        <w:rPr>
          <w:rFonts w:ascii="Times New Roman" w:hAnsi="Times New Roman" w:cs="Times New Roman"/>
          <w:sz w:val="20"/>
          <w:szCs w:val="20"/>
        </w:rPr>
        <w:t xml:space="preserve"> modlitwą ofiarowania. Mówi ona, że Ofiara Chrystusa jest obecna wśród nas.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Prosimy...,</w:t>
      </w:r>
      <w:r w:rsidRPr="0088722A">
        <w:rPr>
          <w:rFonts w:ascii="Times New Roman" w:hAnsi="Times New Roman" w:cs="Times New Roman"/>
          <w:sz w:val="20"/>
          <w:szCs w:val="20"/>
        </w:rPr>
        <w:t xml:space="preserve"> aby Bóg przez Komunię Świętą zjednoczył wszystkich we wspólnocie z Chrystusem i wzajemnie między sobą.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Razem z nami świętują...</w:t>
      </w:r>
      <w:r w:rsidRPr="0088722A">
        <w:rPr>
          <w:rFonts w:ascii="Times New Roman" w:hAnsi="Times New Roman" w:cs="Times New Roman"/>
          <w:sz w:val="20"/>
          <w:szCs w:val="20"/>
        </w:rPr>
        <w:t xml:space="preserve"> wielka wspólnota Kościoła (papież, biskupi, kapłani, diakoni, wszyscy wierzący na całej ziemi), święci w Niebie (Najświętsza Maryja Panna, apostołowie i wielu innych), zmarli. 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Kończymy Modlitwę eucharystyczną … </w:t>
      </w:r>
      <w:r w:rsidRPr="00F469A8">
        <w:rPr>
          <w:rFonts w:ascii="Times New Roman" w:hAnsi="Times New Roman" w:cs="Times New Roman"/>
          <w:i/>
          <w:sz w:val="20"/>
          <w:szCs w:val="20"/>
        </w:rPr>
        <w:t>słowami uwielbienia i chwały</w:t>
      </w:r>
      <w:r w:rsidRPr="0088722A">
        <w:rPr>
          <w:rFonts w:ascii="Times New Roman" w:hAnsi="Times New Roman" w:cs="Times New Roman"/>
          <w:sz w:val="20"/>
          <w:szCs w:val="20"/>
        </w:rPr>
        <w:t xml:space="preserve"> dla Pana Boga oraz naszym potwierdzeniem poprzez: Amen.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K: PRZEZ CHRYSTUSA, Z CHRYSTUSEM I W CHRYSTUSIE, TOBIE, BOŻE, OJCZE WSZECHMOGĄCY, W JEDNOŚCI DUCHA ŚWIĘTEGO, WSZELKA CZEŚĆ I CHWAŁA, PRZEZ WSZYSTKIE WIEKI WIEKÓW.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W: AMEN. 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9A8">
        <w:rPr>
          <w:rFonts w:ascii="Times New Roman" w:hAnsi="Times New Roman" w:cs="Times New Roman"/>
          <w:i/>
          <w:sz w:val="20"/>
          <w:szCs w:val="20"/>
        </w:rPr>
        <w:t>Przyjmujemy Komunię Świętą</w:t>
      </w:r>
      <w:r w:rsidRPr="0088722A">
        <w:rPr>
          <w:rFonts w:ascii="Times New Roman" w:hAnsi="Times New Roman" w:cs="Times New Roman"/>
          <w:sz w:val="20"/>
          <w:szCs w:val="20"/>
        </w:rPr>
        <w:t xml:space="preserve">. W Komunii Świętej Jezus przychodzi do nas w świętej uczcie. </w:t>
      </w:r>
    </w:p>
    <w:p w:rsidR="00A722B2" w:rsidRDefault="00A722B2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9A8" w:rsidRPr="00F469A8" w:rsidRDefault="00F469A8" w:rsidP="008872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  <w:r w:rsidRPr="00F469A8">
        <w:rPr>
          <w:rFonts w:ascii="Times New Roman" w:hAnsi="Times New Roman" w:cs="Times New Roman"/>
          <w:b/>
          <w:sz w:val="20"/>
          <w:szCs w:val="20"/>
          <w:highlight w:val="cyan"/>
        </w:rPr>
        <w:t>Warto wspólnie przeczytać!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>!!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2B2">
        <w:rPr>
          <w:rFonts w:ascii="Times New Roman" w:hAnsi="Times New Roman" w:cs="Times New Roman"/>
          <w:sz w:val="20"/>
          <w:szCs w:val="20"/>
          <w:highlight w:val="cyan"/>
        </w:rPr>
        <w:t>PODSTAWOW</w:t>
      </w:r>
      <w:r w:rsidR="00A722B2">
        <w:rPr>
          <w:rFonts w:ascii="Times New Roman" w:hAnsi="Times New Roman" w:cs="Times New Roman"/>
          <w:sz w:val="20"/>
          <w:szCs w:val="20"/>
          <w:highlight w:val="cyan"/>
        </w:rPr>
        <w:t>E</w:t>
      </w:r>
      <w:r w:rsidRPr="00A722B2">
        <w:rPr>
          <w:rFonts w:ascii="Times New Roman" w:hAnsi="Times New Roman" w:cs="Times New Roman"/>
          <w:sz w:val="20"/>
          <w:szCs w:val="20"/>
          <w:highlight w:val="cyan"/>
        </w:rPr>
        <w:t xml:space="preserve"> ZASAD</w:t>
      </w:r>
      <w:r w:rsidR="00A722B2">
        <w:rPr>
          <w:rFonts w:ascii="Times New Roman" w:hAnsi="Times New Roman" w:cs="Times New Roman"/>
          <w:sz w:val="20"/>
          <w:szCs w:val="20"/>
          <w:highlight w:val="cyan"/>
        </w:rPr>
        <w:t>Y</w:t>
      </w:r>
      <w:r w:rsidRPr="00A722B2">
        <w:rPr>
          <w:rFonts w:ascii="Times New Roman" w:hAnsi="Times New Roman" w:cs="Times New Roman"/>
          <w:sz w:val="20"/>
          <w:szCs w:val="20"/>
          <w:highlight w:val="cyan"/>
        </w:rPr>
        <w:t xml:space="preserve"> DOTYCZĄC</w:t>
      </w:r>
      <w:r w:rsidR="00A722B2">
        <w:rPr>
          <w:rFonts w:ascii="Times New Roman" w:hAnsi="Times New Roman" w:cs="Times New Roman"/>
          <w:sz w:val="20"/>
          <w:szCs w:val="20"/>
          <w:highlight w:val="cyan"/>
        </w:rPr>
        <w:t>E</w:t>
      </w:r>
      <w:r w:rsidRPr="00A722B2">
        <w:rPr>
          <w:rFonts w:ascii="Times New Roman" w:hAnsi="Times New Roman" w:cs="Times New Roman"/>
          <w:sz w:val="20"/>
          <w:szCs w:val="20"/>
          <w:highlight w:val="cyan"/>
        </w:rPr>
        <w:t xml:space="preserve">  PRZYJMOWANIA KOMUNII ŚWIĘTEJ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Nie przyjmuję nigdy Komunii Świętej: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 tylko dlatego, że inni do niej przystępują!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 gdy pokłócę się z kimś i nie jestem gotowy z nim się pojednać! 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●  gdy działam automatycznie!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„Komunia” z łac. oznacza ‘wspólnotę’. Gdy przystępujesz do Komunii Świętej, pomyśl, że w Świętym Chlebie Chrystus pragnie w szczególny sposób nam siebie podarować: „To jest Ciało moje, które za was będzie wydane” – mówi.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Przyjęcie Komunii Świętej oznacza: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 że jestem na nowo we wspólnocie z Chrystusem! 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>●  że trwam we wspólnocie ze wszystkimi chrześcijanami, którzy razem ze mną przystępują do Komunii Świętej!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Kiedy przyjąłeś już Komunię Świętą, usiądź na swoim miejscu: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 nie rozglądaj się wokoło po kościele! </w:t>
      </w:r>
    </w:p>
    <w:p w:rsidR="00A722B2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 nie rozmawiaj z sąsiadem! </w:t>
      </w:r>
    </w:p>
    <w:p w:rsidR="0088722A" w:rsidRPr="0088722A" w:rsidRDefault="0088722A" w:rsidP="0088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22A">
        <w:rPr>
          <w:rFonts w:ascii="Times New Roman" w:hAnsi="Times New Roman" w:cs="Times New Roman"/>
          <w:sz w:val="20"/>
          <w:szCs w:val="20"/>
        </w:rPr>
        <w:t xml:space="preserve">●  patrz przed siebie i módl się przez chwilę w milczeniu do Jezusa Chrystusa. Dziękuj Jezusowi, że przyszedł do ciebie i że daje ci siłę do wierzenia i kochania bliźniego! Proś Go za tych, których kochasz (rodziców, krewnych, przyjaciół), za ludzi znajdujących się w potrzebie (chorych, samotnych, głodnych), za tych, dla których musisz być lepszy, za zmarłych, których znałeś! Możesz także pomodlić się za siebie. Powiedz Jezusowi, do czego potrzebujesz szczególnych sił, w czym chciałbyś wytrwać. </w:t>
      </w:r>
    </w:p>
    <w:p w:rsidR="0088722A" w:rsidRDefault="0088722A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22A" w:rsidRPr="00D92EB4" w:rsidRDefault="0088722A" w:rsidP="00CC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88722A" w:rsidRPr="00D92EB4" w:rsidSect="0075293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524"/>
    <w:multiLevelType w:val="hybridMultilevel"/>
    <w:tmpl w:val="CF8A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3124"/>
    <w:multiLevelType w:val="hybridMultilevel"/>
    <w:tmpl w:val="01BE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72C2"/>
    <w:multiLevelType w:val="hybridMultilevel"/>
    <w:tmpl w:val="2DA8F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97D3E"/>
    <w:multiLevelType w:val="hybridMultilevel"/>
    <w:tmpl w:val="ECDE837E"/>
    <w:lvl w:ilvl="0" w:tplc="0415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F22"/>
    <w:rsid w:val="00074FD8"/>
    <w:rsid w:val="00081115"/>
    <w:rsid w:val="00174666"/>
    <w:rsid w:val="00224FB4"/>
    <w:rsid w:val="00263CDD"/>
    <w:rsid w:val="0029682B"/>
    <w:rsid w:val="00303D00"/>
    <w:rsid w:val="00322CEF"/>
    <w:rsid w:val="00342B39"/>
    <w:rsid w:val="003A215F"/>
    <w:rsid w:val="003C3B87"/>
    <w:rsid w:val="00422565"/>
    <w:rsid w:val="00422769"/>
    <w:rsid w:val="00464C97"/>
    <w:rsid w:val="004B4239"/>
    <w:rsid w:val="004C1DED"/>
    <w:rsid w:val="004F7223"/>
    <w:rsid w:val="00520EF8"/>
    <w:rsid w:val="005A04DD"/>
    <w:rsid w:val="005C6786"/>
    <w:rsid w:val="00601343"/>
    <w:rsid w:val="006E102E"/>
    <w:rsid w:val="00752932"/>
    <w:rsid w:val="007C2542"/>
    <w:rsid w:val="007E6B37"/>
    <w:rsid w:val="008502A9"/>
    <w:rsid w:val="00856C4C"/>
    <w:rsid w:val="0088722A"/>
    <w:rsid w:val="00897D10"/>
    <w:rsid w:val="00902DED"/>
    <w:rsid w:val="00945AEB"/>
    <w:rsid w:val="00990CC5"/>
    <w:rsid w:val="00A722B2"/>
    <w:rsid w:val="00B7200A"/>
    <w:rsid w:val="00CC0F22"/>
    <w:rsid w:val="00D25188"/>
    <w:rsid w:val="00D91F64"/>
    <w:rsid w:val="00D92EB4"/>
    <w:rsid w:val="00E13747"/>
    <w:rsid w:val="00EE192C"/>
    <w:rsid w:val="00F372C8"/>
    <w:rsid w:val="00F469A8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013"/>
  <w15:docId w15:val="{1677BC5F-7763-4F17-BA1E-A3C72B34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F22"/>
  </w:style>
  <w:style w:type="paragraph" w:styleId="Nagwek1">
    <w:name w:val="heading 1"/>
    <w:basedOn w:val="Normalny"/>
    <w:next w:val="Normalny"/>
    <w:link w:val="Nagwek1Znak"/>
    <w:uiPriority w:val="9"/>
    <w:qFormat/>
    <w:rsid w:val="00B72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4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92EB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92E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0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00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720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17466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6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1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4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FD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4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6esuoIivFY&amp;list=PLjw7UDLW291g8MW-ENwqQuarm0RdzYYwu&amp;index=1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iblijni.pl/Mk,8,1-9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biblijni.pl/%C5%81k,22,7-13" TargetMode="External"/><Relationship Id="rId7" Type="http://schemas.openxmlformats.org/officeDocument/2006/relationships/hyperlink" Target="https://www.youtube.com/watch?v=BMQyfknl4i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8.jpeg"/><Relationship Id="rId29" Type="http://schemas.openxmlformats.org/officeDocument/2006/relationships/hyperlink" Target="https://www.youtube.com/watch?v=YCZ2JWsnv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jni.pl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Y9KSEdBizTY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biblijni.pl/%C5%81k,22,19-20" TargetMode="External"/><Relationship Id="rId28" Type="http://schemas.openxmlformats.org/officeDocument/2006/relationships/hyperlink" Target="https://www.youtube.com/watch?v=IjRLZIqnarQ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biblijni.pl/Mk,6,30-4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qNkokwU55kg" TargetMode="External"/><Relationship Id="rId22" Type="http://schemas.openxmlformats.org/officeDocument/2006/relationships/hyperlink" Target="http://www.biblijni.pl/%C5%81k,22,14-1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youtube.com/watch?v=BR7Ava9ib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Pomianowska</cp:lastModifiedBy>
  <cp:revision>9</cp:revision>
  <dcterms:created xsi:type="dcterms:W3CDTF">2020-04-20T05:19:00Z</dcterms:created>
  <dcterms:modified xsi:type="dcterms:W3CDTF">2020-04-22T10:54:00Z</dcterms:modified>
</cp:coreProperties>
</file>